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1E8D"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6649A425" w14:textId="77777777" w:rsidR="007410BC" w:rsidRPr="007410BC" w:rsidRDefault="007410BC" w:rsidP="007410BC">
      <w:pPr>
        <w:wordWrap w:val="0"/>
        <w:spacing w:line="320" w:lineRule="atLeast"/>
        <w:jc w:val="right"/>
        <w:rPr>
          <w:rFonts w:asciiTheme="minorEastAsia" w:eastAsiaTheme="minorEastAsia" w:hAnsiTheme="minorEastAsia" w:cs="Times New Roman"/>
          <w:color w:val="auto"/>
          <w:sz w:val="18"/>
          <w:szCs w:val="18"/>
        </w:rPr>
      </w:pPr>
      <w:r w:rsidRPr="007410BC">
        <w:rPr>
          <w:rFonts w:asciiTheme="minorEastAsia" w:eastAsiaTheme="minorEastAsia" w:hAnsiTheme="minorEastAsia" w:cs="ＭＳ 明朝" w:hint="eastAsia"/>
          <w:color w:val="auto"/>
          <w:sz w:val="18"/>
          <w:szCs w:val="18"/>
        </w:rPr>
        <w:t>●</w:t>
      </w:r>
      <w:r w:rsidRPr="007410BC">
        <w:rPr>
          <w:rFonts w:asciiTheme="minorEastAsia" w:eastAsiaTheme="minorEastAsia" w:hAnsiTheme="minorEastAsia" w:cs="ＭＳ 明朝"/>
          <w:color w:val="auto"/>
          <w:sz w:val="18"/>
          <w:szCs w:val="18"/>
        </w:rPr>
        <w:t>年</w:t>
      </w:r>
      <w:r w:rsidRPr="007410BC">
        <w:rPr>
          <w:rFonts w:asciiTheme="minorEastAsia" w:eastAsiaTheme="minorEastAsia" w:hAnsiTheme="minorEastAsia" w:cs="ＭＳ 明朝" w:hint="eastAsia"/>
          <w:color w:val="auto"/>
          <w:sz w:val="18"/>
          <w:szCs w:val="18"/>
        </w:rPr>
        <w:t>●</w:t>
      </w:r>
      <w:r w:rsidRPr="007410BC">
        <w:rPr>
          <w:rFonts w:asciiTheme="minorEastAsia" w:eastAsiaTheme="minorEastAsia" w:hAnsiTheme="minorEastAsia" w:cs="ＭＳ 明朝"/>
          <w:color w:val="auto"/>
          <w:sz w:val="18"/>
          <w:szCs w:val="18"/>
        </w:rPr>
        <w:t>月</w:t>
      </w:r>
      <w:r w:rsidRPr="007410BC">
        <w:rPr>
          <w:rFonts w:asciiTheme="minorEastAsia" w:eastAsiaTheme="minorEastAsia" w:hAnsiTheme="minorEastAsia" w:cs="ＭＳ 明朝" w:hint="eastAsia"/>
          <w:color w:val="auto"/>
          <w:sz w:val="18"/>
          <w:szCs w:val="18"/>
        </w:rPr>
        <w:t>●</w:t>
      </w:r>
      <w:r w:rsidRPr="007410BC">
        <w:rPr>
          <w:rFonts w:asciiTheme="minorEastAsia" w:eastAsiaTheme="minorEastAsia" w:hAnsiTheme="minorEastAsia" w:cs="ＭＳ 明朝"/>
          <w:color w:val="auto"/>
          <w:sz w:val="18"/>
          <w:szCs w:val="18"/>
        </w:rPr>
        <w:t>日 現在</w:t>
      </w:r>
    </w:p>
    <w:p w14:paraId="322AFA8E" w14:textId="77777777" w:rsidR="007410BC" w:rsidRPr="007410BC" w:rsidRDefault="007410BC" w:rsidP="007410BC">
      <w:pPr>
        <w:wordWrap w:val="0"/>
        <w:spacing w:line="320" w:lineRule="atLeast"/>
        <w:jc w:val="right"/>
        <w:rPr>
          <w:rFonts w:asciiTheme="minorEastAsia" w:eastAsiaTheme="minorEastAsia" w:hAnsiTheme="minorEastAsia" w:cs="Times New Roman"/>
          <w:color w:val="auto"/>
          <w:sz w:val="18"/>
          <w:szCs w:val="18"/>
        </w:rPr>
      </w:pPr>
      <w:r w:rsidRPr="007410BC">
        <w:rPr>
          <w:rFonts w:asciiTheme="minorEastAsia" w:eastAsiaTheme="minorEastAsia" w:hAnsiTheme="minorEastAsia" w:cs="ＭＳ 明朝"/>
          <w:color w:val="auto"/>
          <w:sz w:val="18"/>
          <w:szCs w:val="18"/>
          <w:u w:val="single"/>
        </w:rPr>
        <w:t xml:space="preserve">氏名　</w:t>
      </w:r>
      <w:r w:rsidRPr="007410BC">
        <w:rPr>
          <w:rFonts w:asciiTheme="minorEastAsia" w:eastAsiaTheme="minorEastAsia" w:hAnsiTheme="minorEastAsia" w:cs="ＭＳ 明朝" w:hint="eastAsia"/>
          <w:color w:val="auto"/>
          <w:sz w:val="18"/>
          <w:szCs w:val="18"/>
          <w:u w:val="single"/>
        </w:rPr>
        <w:t>いい求人　太郎</w:t>
      </w:r>
    </w:p>
    <w:p w14:paraId="0A7E18C1" w14:textId="63058845" w:rsidR="00C43BEE" w:rsidRPr="007410BC" w:rsidRDefault="00C43BEE" w:rsidP="004324FC">
      <w:pPr>
        <w:spacing w:line="0" w:lineRule="atLeast"/>
        <w:jc w:val="right"/>
        <w:rPr>
          <w:rFonts w:asciiTheme="minorHAnsi" w:eastAsiaTheme="minorEastAsia" w:hAnsiTheme="minorHAnsi" w:cs="Times New Roman"/>
          <w:color w:val="auto"/>
          <w:sz w:val="18"/>
          <w:szCs w:val="18"/>
        </w:rPr>
      </w:pPr>
    </w:p>
    <w:p w14:paraId="41E37D7A" w14:textId="77777777" w:rsidR="00B268FA" w:rsidRPr="004324FC" w:rsidRDefault="00B268FA" w:rsidP="004324FC">
      <w:pPr>
        <w:spacing w:line="0" w:lineRule="atLeast"/>
        <w:rPr>
          <w:rFonts w:asciiTheme="minorHAnsi" w:eastAsiaTheme="minorEastAsia" w:hAnsiTheme="minorHAnsi" w:cs="ＭＳ 明朝"/>
          <w:b/>
          <w:color w:val="auto"/>
          <w:sz w:val="18"/>
          <w:szCs w:val="18"/>
        </w:rPr>
      </w:pPr>
    </w:p>
    <w:p w14:paraId="66A5CA38" w14:textId="025617F9" w:rsidR="00C43BEE" w:rsidRPr="004324FC" w:rsidRDefault="00B268FA" w:rsidP="00B268FA">
      <w:pPr>
        <w:spacing w:line="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4324FC">
        <w:rPr>
          <w:rFonts w:asciiTheme="minorHAnsi" w:eastAsiaTheme="minorEastAsia" w:hAnsiTheme="minorHAnsi" w:cs="ＭＳ 明朝"/>
          <w:b/>
          <w:bCs/>
          <w:color w:val="auto"/>
          <w:sz w:val="18"/>
          <w:szCs w:val="18"/>
        </w:rPr>
        <w:t>職務概要</w:t>
      </w:r>
    </w:p>
    <w:p w14:paraId="0A9754B9" w14:textId="6128A6E5" w:rsidR="00C43BEE" w:rsidRPr="004324FC" w:rsidRDefault="00D16288" w:rsidP="007410BC">
      <w:pPr>
        <w:spacing w:line="0" w:lineRule="atLeast"/>
        <w:ind w:firstLineChars="100" w:firstLine="160"/>
        <w:rPr>
          <w:rFonts w:asciiTheme="minorHAnsi" w:eastAsiaTheme="minorEastAsia" w:hAnsiTheme="minorHAnsi" w:cs="ＭＳ Ｐゴシック"/>
          <w:sz w:val="18"/>
          <w:szCs w:val="18"/>
        </w:rPr>
      </w:pPr>
      <w:r w:rsidRPr="00D16288">
        <w:rPr>
          <w:rFonts w:asciiTheme="minorHAnsi" w:eastAsiaTheme="minorEastAsia" w:hAnsiTheme="minorHAnsi" w:cs="ＭＳ Ｐゴシック" w:hint="eastAsia"/>
          <w:sz w:val="18"/>
          <w:szCs w:val="18"/>
        </w:rPr>
        <w:t>1</w:t>
      </w:r>
      <w:r w:rsidRPr="00D16288">
        <w:rPr>
          <w:rFonts w:asciiTheme="minorHAnsi" w:eastAsiaTheme="minorEastAsia" w:hAnsiTheme="minorHAnsi" w:cs="ＭＳ Ｐゴシック" w:hint="eastAsia"/>
          <w:sz w:val="18"/>
          <w:szCs w:val="18"/>
        </w:rPr>
        <w:t>社目</w:t>
      </w:r>
      <w:r w:rsidRPr="00D16288">
        <w:rPr>
          <w:rFonts w:asciiTheme="minorHAnsi" w:eastAsiaTheme="minorEastAsia" w:hAnsiTheme="minorHAnsi" w:cs="ＭＳ Ｐゴシック" w:hint="eastAsia"/>
          <w:sz w:val="18"/>
          <w:szCs w:val="18"/>
        </w:rPr>
        <w:t>(</w:t>
      </w:r>
      <w:r w:rsidRPr="00D16288">
        <w:rPr>
          <w:rFonts w:asciiTheme="minorHAnsi" w:eastAsiaTheme="minorEastAsia" w:hAnsiTheme="minorHAnsi" w:cs="ＭＳ Ｐゴシック" w:hint="eastAsia"/>
          <w:sz w:val="18"/>
          <w:szCs w:val="18"/>
        </w:rPr>
        <w:t>株式会社</w:t>
      </w:r>
      <w:r w:rsidR="007410BC">
        <w:rPr>
          <w:rFonts w:asciiTheme="minorHAnsi" w:eastAsiaTheme="minorEastAsia" w:hAnsiTheme="minorHAnsi" w:cs="ＭＳ Ｐゴシック" w:hint="eastAsia"/>
          <w:sz w:val="18"/>
          <w:szCs w:val="18"/>
        </w:rPr>
        <w:t>●●</w:t>
      </w:r>
      <w:r w:rsidR="007410BC">
        <w:rPr>
          <w:rFonts w:asciiTheme="minorHAnsi" w:eastAsiaTheme="minorEastAsia" w:hAnsiTheme="minorHAnsi" w:cs="ＭＳ Ｐゴシック" w:hint="eastAsia"/>
          <w:sz w:val="18"/>
          <w:szCs w:val="18"/>
        </w:rPr>
        <w:t>)</w:t>
      </w:r>
      <w:r w:rsidRPr="00D16288">
        <w:rPr>
          <w:rFonts w:asciiTheme="minorHAnsi" w:eastAsiaTheme="minorEastAsia" w:hAnsiTheme="minorHAnsi" w:cs="ＭＳ Ｐゴシック" w:hint="eastAsia"/>
          <w:sz w:val="18"/>
          <w:szCs w:val="18"/>
        </w:rPr>
        <w:t>では法人営業を中心に、納期管理・生産管理等の業務を幅広く担当。</w:t>
      </w:r>
      <w:r w:rsidRPr="00D16288">
        <w:rPr>
          <w:rFonts w:asciiTheme="minorHAnsi" w:eastAsiaTheme="minorEastAsia" w:hAnsiTheme="minorHAnsi" w:cs="ＭＳ Ｐゴシック" w:hint="eastAsia"/>
          <w:sz w:val="18"/>
          <w:szCs w:val="18"/>
        </w:rPr>
        <w:t>2</w:t>
      </w:r>
      <w:r w:rsidRPr="00D16288">
        <w:rPr>
          <w:rFonts w:asciiTheme="minorHAnsi" w:eastAsiaTheme="minorEastAsia" w:hAnsiTheme="minorHAnsi" w:cs="ＭＳ Ｐゴシック" w:hint="eastAsia"/>
          <w:sz w:val="18"/>
          <w:szCs w:val="18"/>
        </w:rPr>
        <w:t>社目</w:t>
      </w:r>
      <w:r w:rsidRPr="00D16288">
        <w:rPr>
          <w:rFonts w:asciiTheme="minorHAnsi" w:eastAsiaTheme="minorEastAsia" w:hAnsiTheme="minorHAnsi" w:cs="ＭＳ Ｐゴシック" w:hint="eastAsia"/>
          <w:sz w:val="18"/>
          <w:szCs w:val="18"/>
        </w:rPr>
        <w:t>(</w:t>
      </w:r>
      <w:r w:rsidRPr="00D16288">
        <w:rPr>
          <w:rFonts w:asciiTheme="minorHAnsi" w:eastAsiaTheme="minorEastAsia" w:hAnsiTheme="minorHAnsi" w:cs="ＭＳ Ｐゴシック" w:hint="eastAsia"/>
          <w:sz w:val="18"/>
          <w:szCs w:val="18"/>
        </w:rPr>
        <w:t>株式会社</w:t>
      </w:r>
      <w:r w:rsidR="007410BC">
        <w:rPr>
          <w:rFonts w:asciiTheme="minorHAnsi" w:eastAsiaTheme="minorEastAsia" w:hAnsiTheme="minorHAnsi" w:cs="ＭＳ Ｐゴシック" w:hint="eastAsia"/>
          <w:sz w:val="18"/>
          <w:szCs w:val="18"/>
        </w:rPr>
        <w:t>▲▲</w:t>
      </w:r>
      <w:r w:rsidRPr="00D16288">
        <w:rPr>
          <w:rFonts w:asciiTheme="minorHAnsi" w:eastAsiaTheme="minorEastAsia" w:hAnsiTheme="minorHAnsi" w:cs="ＭＳ Ｐゴシック" w:hint="eastAsia"/>
          <w:sz w:val="18"/>
          <w:szCs w:val="18"/>
        </w:rPr>
        <w:t>)</w:t>
      </w:r>
      <w:r w:rsidRPr="00D16288">
        <w:rPr>
          <w:rFonts w:asciiTheme="minorHAnsi" w:eastAsiaTheme="minorEastAsia" w:hAnsiTheme="minorHAnsi" w:cs="ＭＳ Ｐゴシック" w:hint="eastAsia"/>
          <w:sz w:val="18"/>
          <w:szCs w:val="18"/>
        </w:rPr>
        <w:t>では人材紹介サービスの企業担当営業として、採用手法の提案と採用成功までの伴走を中心とした業務に従事しています。</w:t>
      </w:r>
    </w:p>
    <w:p w14:paraId="11839C49" w14:textId="77777777" w:rsidR="00D16288" w:rsidRDefault="00D16288" w:rsidP="004324FC">
      <w:pPr>
        <w:spacing w:line="0" w:lineRule="atLeast"/>
        <w:rPr>
          <w:rFonts w:asciiTheme="minorHAnsi" w:eastAsiaTheme="minorEastAsia" w:hAnsiTheme="minorHAnsi" w:cs="ＭＳ 明朝"/>
          <w:b/>
          <w:color w:val="auto"/>
          <w:sz w:val="18"/>
          <w:szCs w:val="18"/>
        </w:rPr>
      </w:pPr>
    </w:p>
    <w:p w14:paraId="6A99FC5F" w14:textId="24C69A3D" w:rsidR="00C43BEE" w:rsidRPr="004324FC" w:rsidRDefault="00B268FA" w:rsidP="00B268FA">
      <w:pPr>
        <w:spacing w:line="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4324FC">
        <w:rPr>
          <w:rFonts w:asciiTheme="minorHAnsi" w:eastAsiaTheme="minorEastAsia" w:hAnsiTheme="minorHAnsi" w:cs="ＭＳ 明朝"/>
          <w:b/>
          <w:bCs/>
          <w:color w:val="auto"/>
          <w:sz w:val="18"/>
          <w:szCs w:val="18"/>
        </w:rPr>
        <w:t>職務経歴</w:t>
      </w:r>
    </w:p>
    <w:p w14:paraId="22E1242D" w14:textId="17EC3E65" w:rsidR="00D16288" w:rsidRPr="00D16288" w:rsidRDefault="007410BC" w:rsidP="00B268FA">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2016</w:t>
      </w:r>
      <w:r w:rsidR="00D16288" w:rsidRPr="00D16288">
        <w:rPr>
          <w:rFonts w:asciiTheme="minorHAnsi" w:eastAsiaTheme="minorEastAsia" w:hAnsiTheme="minorHAnsi" w:cs="ＭＳ 明朝" w:hint="eastAsia"/>
          <w:color w:val="auto"/>
          <w:sz w:val="18"/>
          <w:szCs w:val="18"/>
        </w:rPr>
        <w:t>年</w:t>
      </w:r>
      <w:r w:rsidR="00D16288" w:rsidRPr="00D16288">
        <w:rPr>
          <w:rFonts w:asciiTheme="minorHAnsi" w:eastAsiaTheme="minorEastAsia" w:hAnsiTheme="minorHAnsi" w:cs="ＭＳ 明朝" w:hint="eastAsia"/>
          <w:color w:val="auto"/>
          <w:sz w:val="18"/>
          <w:szCs w:val="18"/>
        </w:rPr>
        <w:t>5</w:t>
      </w:r>
      <w:r w:rsidR="00D16288" w:rsidRPr="00D16288">
        <w:rPr>
          <w:rFonts w:asciiTheme="minorHAnsi" w:eastAsiaTheme="minorEastAsia" w:hAnsiTheme="minorHAnsi" w:cs="ＭＳ 明朝" w:hint="eastAsia"/>
          <w:color w:val="auto"/>
          <w:sz w:val="18"/>
          <w:szCs w:val="18"/>
        </w:rPr>
        <w:t>月～</w:t>
      </w:r>
      <w:r w:rsidR="00D16288" w:rsidRPr="00D16288">
        <w:rPr>
          <w:rFonts w:asciiTheme="minorHAnsi" w:eastAsiaTheme="minorEastAsia" w:hAnsiTheme="minorHAnsi" w:cs="ＭＳ 明朝" w:hint="eastAsia"/>
          <w:color w:val="auto"/>
          <w:sz w:val="18"/>
          <w:szCs w:val="18"/>
        </w:rPr>
        <w:t>2019</w:t>
      </w:r>
      <w:r w:rsidR="00D16288" w:rsidRPr="00D16288">
        <w:rPr>
          <w:rFonts w:asciiTheme="minorHAnsi" w:eastAsiaTheme="minorEastAsia" w:hAnsiTheme="minorHAnsi" w:cs="ＭＳ 明朝" w:hint="eastAsia"/>
          <w:color w:val="auto"/>
          <w:sz w:val="18"/>
          <w:szCs w:val="18"/>
        </w:rPr>
        <w:t>年</w:t>
      </w:r>
      <w:r w:rsidR="00D16288" w:rsidRPr="00D16288">
        <w:rPr>
          <w:rFonts w:asciiTheme="minorHAnsi" w:eastAsiaTheme="minorEastAsia" w:hAnsiTheme="minorHAnsi" w:cs="ＭＳ 明朝" w:hint="eastAsia"/>
          <w:color w:val="auto"/>
          <w:sz w:val="18"/>
          <w:szCs w:val="18"/>
        </w:rPr>
        <w:t>9</w:t>
      </w:r>
      <w:r w:rsidR="00D16288" w:rsidRPr="00D16288">
        <w:rPr>
          <w:rFonts w:asciiTheme="minorHAnsi" w:eastAsiaTheme="minorEastAsia" w:hAnsiTheme="minorHAnsi" w:cs="ＭＳ 明朝" w:hint="eastAsia"/>
          <w:color w:val="auto"/>
          <w:sz w:val="18"/>
          <w:szCs w:val="18"/>
        </w:rPr>
        <w:t>月末　株式会社</w:t>
      </w:r>
      <w:r>
        <w:rPr>
          <w:rFonts w:asciiTheme="minorHAnsi" w:eastAsiaTheme="minorEastAsia" w:hAnsiTheme="minorHAnsi" w:cs="ＭＳ 明朝" w:hint="eastAsia"/>
          <w:color w:val="auto"/>
          <w:sz w:val="18"/>
          <w:szCs w:val="18"/>
        </w:rPr>
        <w:t>▲▲</w:t>
      </w:r>
    </w:p>
    <w:p w14:paraId="78913B0F" w14:textId="77777777" w:rsidR="007410BC" w:rsidRDefault="007410BC" w:rsidP="007410BC">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事業内容：</w:t>
      </w:r>
      <w:r w:rsidR="00D16288" w:rsidRPr="00D16288">
        <w:rPr>
          <w:rFonts w:asciiTheme="minorHAnsi" w:eastAsiaTheme="minorEastAsia" w:hAnsiTheme="minorHAnsi" w:cs="ＭＳ 明朝" w:hint="eastAsia"/>
          <w:color w:val="auto"/>
          <w:sz w:val="18"/>
          <w:szCs w:val="18"/>
        </w:rPr>
        <w:t>HR</w:t>
      </w:r>
      <w:r w:rsidR="00D16288" w:rsidRPr="00D16288">
        <w:rPr>
          <w:rFonts w:asciiTheme="minorHAnsi" w:eastAsiaTheme="minorEastAsia" w:hAnsiTheme="minorHAnsi" w:cs="ＭＳ 明朝" w:hint="eastAsia"/>
          <w:color w:val="auto"/>
          <w:sz w:val="18"/>
          <w:szCs w:val="18"/>
        </w:rPr>
        <w:t xml:space="preserve">事業　　</w:t>
      </w:r>
    </w:p>
    <w:p w14:paraId="45F586A6" w14:textId="2BF7EF4C" w:rsidR="00C43BEE" w:rsidRPr="007410BC" w:rsidRDefault="007410BC" w:rsidP="007410BC">
      <w:pPr>
        <w:spacing w:line="0" w:lineRule="atLeast"/>
        <w:ind w:firstLineChars="200" w:firstLine="320"/>
        <w:rPr>
          <w:rFonts w:asciiTheme="minorHAnsi" w:eastAsiaTheme="minorEastAsia" w:hAnsiTheme="minorHAnsi" w:cs="ＭＳ 明朝" w:hint="eastAsia"/>
          <w:color w:val="auto"/>
          <w:sz w:val="18"/>
          <w:szCs w:val="18"/>
        </w:rPr>
      </w:pPr>
      <w:r w:rsidRPr="007410BC">
        <w:rPr>
          <w:rFonts w:asciiTheme="minorEastAsia" w:eastAsiaTheme="minorEastAsia" w:hAnsiTheme="minorEastAsia" w:cs="ＭＳ 明朝" w:hint="eastAsia"/>
          <w:color w:val="auto"/>
          <w:sz w:val="18"/>
          <w:szCs w:val="20"/>
        </w:rPr>
        <w:t>◇</w:t>
      </w:r>
      <w:r w:rsidRPr="007410BC">
        <w:rPr>
          <w:rFonts w:asciiTheme="minorEastAsia" w:eastAsiaTheme="minorEastAsia" w:hAnsiTheme="minorEastAsia" w:cs="ＭＳ 明朝"/>
          <w:color w:val="auto"/>
          <w:sz w:val="18"/>
          <w:szCs w:val="20"/>
        </w:rPr>
        <w:t>資本金：○○億円　売上高：○○億円　従業員数：○○名　設立：○○年○○月　株式公開：</w:t>
      </w:r>
      <w:r>
        <w:rPr>
          <w:rFonts w:asciiTheme="minorEastAsia" w:eastAsiaTheme="minorEastAsia" w:hAnsiTheme="minorEastAsia" w:cs="ＭＳ 明朝" w:hint="eastAsia"/>
          <w:color w:val="auto"/>
          <w:sz w:val="18"/>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27F9D195"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73B7421"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EE3106C"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5DEBD6F9"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63610BD" w14:textId="732FC119" w:rsidR="00C43BEE" w:rsidRPr="004324FC" w:rsidRDefault="00D16288" w:rsidP="004324FC">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016</w:t>
            </w:r>
            <w:r w:rsidR="00C43BEE" w:rsidRPr="004324FC">
              <w:rPr>
                <w:rFonts w:asciiTheme="minorHAnsi" w:eastAsiaTheme="minorEastAsia" w:hAnsiTheme="minorHAnsi" w:cs="ＭＳ 明朝"/>
                <w:color w:val="auto"/>
                <w:sz w:val="18"/>
                <w:szCs w:val="18"/>
              </w:rPr>
              <w:t>年</w:t>
            </w:r>
            <w:r>
              <w:rPr>
                <w:rFonts w:asciiTheme="minorHAnsi" w:eastAsiaTheme="minorEastAsia" w:hAnsiTheme="minorHAnsi" w:cs="ＭＳ 明朝" w:hint="eastAsia"/>
                <w:color w:val="auto"/>
                <w:sz w:val="18"/>
                <w:szCs w:val="18"/>
              </w:rPr>
              <w:t>5</w:t>
            </w:r>
            <w:r w:rsidR="00C43BEE" w:rsidRPr="004324FC">
              <w:rPr>
                <w:rFonts w:asciiTheme="minorHAnsi" w:eastAsiaTheme="minorEastAsia" w:hAnsiTheme="minorHAnsi" w:cs="ＭＳ 明朝"/>
                <w:color w:val="auto"/>
                <w:sz w:val="18"/>
                <w:szCs w:val="18"/>
              </w:rPr>
              <w:t>月</w:t>
            </w:r>
          </w:p>
          <w:p w14:paraId="232D0A97" w14:textId="77777777" w:rsidR="00C43BEE" w:rsidRPr="004324FC" w:rsidRDefault="00C43BEE" w:rsidP="004324FC">
            <w:pPr>
              <w:spacing w:line="0" w:lineRule="atLeast"/>
              <w:ind w:left="96"/>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w:t>
            </w:r>
          </w:p>
          <w:p w14:paraId="11FBFF53" w14:textId="7CDE48D9" w:rsidR="00C43BEE" w:rsidRPr="004324FC" w:rsidRDefault="00D16288" w:rsidP="004324FC">
            <w:pPr>
              <w:spacing w:line="0" w:lineRule="atLeast"/>
              <w:ind w:left="96"/>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019</w:t>
            </w:r>
            <w:r w:rsidR="00C43BEE" w:rsidRPr="004324FC">
              <w:rPr>
                <w:rFonts w:asciiTheme="minorHAnsi" w:eastAsiaTheme="minorEastAsia" w:hAnsiTheme="minorHAnsi" w:cs="ＭＳ 明朝"/>
                <w:color w:val="auto"/>
                <w:sz w:val="18"/>
                <w:szCs w:val="18"/>
              </w:rPr>
              <w:t>年</w:t>
            </w:r>
            <w:r>
              <w:rPr>
                <w:rFonts w:asciiTheme="minorHAnsi" w:eastAsiaTheme="minorEastAsia" w:hAnsiTheme="minorHAnsi" w:cs="ＭＳ 明朝" w:hint="eastAsia"/>
                <w:color w:val="auto"/>
                <w:sz w:val="18"/>
                <w:szCs w:val="18"/>
              </w:rPr>
              <w:t>9</w:t>
            </w:r>
            <w:r w:rsidR="00C43BEE" w:rsidRPr="004324FC">
              <w:rPr>
                <w:rFonts w:asciiTheme="minorHAnsi" w:eastAsiaTheme="minorEastAsia" w:hAnsiTheme="minorHAnsi" w:cs="ＭＳ 明朝"/>
                <w:color w:val="auto"/>
                <w:sz w:val="18"/>
                <w:szCs w:val="18"/>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B7EDD09" w14:textId="40D00F5F" w:rsidR="00C43BEE" w:rsidRPr="004324FC" w:rsidRDefault="00D16288" w:rsidP="004324FC">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466203">
              <w:rPr>
                <w:rFonts w:asciiTheme="minorEastAsia" w:eastAsiaTheme="minorEastAsia" w:hAnsiTheme="minorEastAsia" w:hint="eastAsia"/>
                <w:kern w:val="2"/>
                <w:sz w:val="18"/>
                <w:szCs w:val="18"/>
              </w:rPr>
              <w:t>エージェント事業本部　関西営業部</w:t>
            </w:r>
            <w:r>
              <w:rPr>
                <w:rFonts w:asciiTheme="minorEastAsia" w:eastAsiaTheme="minorEastAsia" w:hAnsiTheme="minorEastAsia" w:hint="eastAsia"/>
                <w:kern w:val="2"/>
                <w:sz w:val="18"/>
                <w:szCs w:val="18"/>
              </w:rPr>
              <w:t>に配</w:t>
            </w:r>
          </w:p>
          <w:p w14:paraId="59E74503" w14:textId="1FE621F5" w:rsidR="00D16288" w:rsidRPr="00F24C74" w:rsidRDefault="00F24C74" w:rsidP="007410BC">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顧客の状況や採用課題に応じた採用支援コンサルティング</w:t>
            </w:r>
            <w:r>
              <w:rPr>
                <w:rFonts w:asciiTheme="minorHAnsi" w:eastAsiaTheme="minorEastAsia" w:hAnsiTheme="minorHAnsi" w:cs="ＭＳ 明朝" w:hint="eastAsia"/>
                <w:color w:val="auto"/>
                <w:sz w:val="18"/>
                <w:szCs w:val="18"/>
              </w:rPr>
              <w:t>に従事。</w:t>
            </w:r>
            <w:r w:rsidR="00D16288" w:rsidRPr="00D16288">
              <w:rPr>
                <w:rFonts w:asciiTheme="minorHAnsi" w:eastAsiaTheme="minorEastAsia" w:hAnsiTheme="minorHAnsi" w:cs="ＭＳ 明朝" w:hint="eastAsia"/>
                <w:color w:val="auto"/>
                <w:sz w:val="18"/>
                <w:szCs w:val="18"/>
              </w:rPr>
              <w:t>「年間採用</w:t>
            </w:r>
            <w:r w:rsidR="00D16288" w:rsidRPr="00D16288">
              <w:rPr>
                <w:rFonts w:asciiTheme="minorHAnsi" w:eastAsiaTheme="minorEastAsia" w:hAnsiTheme="minorHAnsi" w:cs="ＭＳ 明朝" w:hint="eastAsia"/>
                <w:color w:val="auto"/>
                <w:sz w:val="18"/>
                <w:szCs w:val="18"/>
              </w:rPr>
              <w:t>5</w:t>
            </w:r>
            <w:r w:rsidR="00D16288" w:rsidRPr="00D16288">
              <w:rPr>
                <w:rFonts w:asciiTheme="minorHAnsi" w:eastAsiaTheme="minorEastAsia" w:hAnsiTheme="minorHAnsi" w:cs="ＭＳ 明朝" w:hint="eastAsia"/>
                <w:color w:val="auto"/>
                <w:sz w:val="18"/>
                <w:szCs w:val="18"/>
              </w:rPr>
              <w:t>名以下の中小企業」を対象に、幅広い業界を担当。</w:t>
            </w: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前職の経歴から有形のメーカーを中心に担当</w:t>
            </w:r>
            <w:r>
              <w:rPr>
                <w:rFonts w:asciiTheme="minorHAnsi" w:eastAsiaTheme="minorEastAsia" w:hAnsiTheme="minorHAnsi" w:cs="ＭＳ 明朝" w:hint="eastAsia"/>
                <w:color w:val="auto"/>
                <w:sz w:val="18"/>
                <w:szCs w:val="18"/>
              </w:rPr>
              <w:t>。</w:t>
            </w:r>
          </w:p>
          <w:p w14:paraId="3AD407E7" w14:textId="001894E0"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【営業形態】既存顧客：</w:t>
            </w:r>
            <w:r w:rsidRPr="00D16288">
              <w:rPr>
                <w:rFonts w:asciiTheme="minorHAnsi" w:eastAsiaTheme="minorEastAsia" w:hAnsiTheme="minorHAnsi" w:cs="ＭＳ 明朝" w:hint="eastAsia"/>
                <w:color w:val="auto"/>
                <w:sz w:val="18"/>
                <w:szCs w:val="18"/>
              </w:rPr>
              <w:t>90%</w:t>
            </w:r>
            <w:r w:rsidRPr="00D16288">
              <w:rPr>
                <w:rFonts w:asciiTheme="minorHAnsi" w:eastAsiaTheme="minorEastAsia" w:hAnsiTheme="minorHAnsi" w:cs="ＭＳ 明朝" w:hint="eastAsia"/>
                <w:color w:val="auto"/>
                <w:sz w:val="18"/>
                <w:szCs w:val="18"/>
              </w:rPr>
              <w:t xml:space="preserve">　新規顧客：</w:t>
            </w:r>
            <w:r w:rsidRPr="00D16288">
              <w:rPr>
                <w:rFonts w:asciiTheme="minorHAnsi" w:eastAsiaTheme="minorEastAsia" w:hAnsiTheme="minorHAnsi" w:cs="ＭＳ 明朝" w:hint="eastAsia"/>
                <w:color w:val="auto"/>
                <w:sz w:val="18"/>
                <w:szCs w:val="18"/>
              </w:rPr>
              <w:t>10%</w:t>
            </w:r>
            <w:r>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w:t>
            </w:r>
            <w:r w:rsidRPr="00D16288">
              <w:rPr>
                <w:rFonts w:asciiTheme="minorHAnsi" w:eastAsiaTheme="minorEastAsia" w:hAnsiTheme="minorHAnsi" w:cs="ＭＳ 明朝" w:hint="eastAsia"/>
                <w:color w:val="auto"/>
                <w:sz w:val="18"/>
                <w:szCs w:val="18"/>
              </w:rPr>
              <w:t>年目</w:t>
            </w:r>
            <w:r w:rsidRPr="00D16288">
              <w:rPr>
                <w:rFonts w:asciiTheme="minorHAnsi" w:eastAsiaTheme="minorEastAsia" w:hAnsiTheme="minorHAnsi" w:cs="ＭＳ 明朝" w:hint="eastAsia"/>
                <w:color w:val="auto"/>
                <w:sz w:val="18"/>
                <w:szCs w:val="18"/>
              </w:rPr>
              <w:t>1Q</w:t>
            </w:r>
            <w:r w:rsidRPr="00D16288">
              <w:rPr>
                <w:rFonts w:asciiTheme="minorHAnsi" w:eastAsiaTheme="minorEastAsia" w:hAnsiTheme="minorHAnsi" w:cs="ＭＳ 明朝" w:hint="eastAsia"/>
                <w:color w:val="auto"/>
                <w:sz w:val="18"/>
                <w:szCs w:val="18"/>
              </w:rPr>
              <w:t>までは既存顧客：</w:t>
            </w:r>
            <w:r w:rsidRPr="00D16288">
              <w:rPr>
                <w:rFonts w:asciiTheme="minorHAnsi" w:eastAsiaTheme="minorEastAsia" w:hAnsiTheme="minorHAnsi" w:cs="ＭＳ 明朝" w:hint="eastAsia"/>
                <w:color w:val="auto"/>
                <w:sz w:val="18"/>
                <w:szCs w:val="18"/>
              </w:rPr>
              <w:t>10%</w:t>
            </w:r>
            <w:r w:rsidRPr="00D16288">
              <w:rPr>
                <w:rFonts w:asciiTheme="minorHAnsi" w:eastAsiaTheme="minorEastAsia" w:hAnsiTheme="minorHAnsi" w:cs="ＭＳ 明朝" w:hint="eastAsia"/>
                <w:color w:val="auto"/>
                <w:sz w:val="18"/>
                <w:szCs w:val="18"/>
              </w:rPr>
              <w:t xml:space="preserve">　新規顧客：</w:t>
            </w:r>
            <w:r w:rsidRPr="00D16288">
              <w:rPr>
                <w:rFonts w:asciiTheme="minorHAnsi" w:eastAsiaTheme="minorEastAsia" w:hAnsiTheme="minorHAnsi" w:cs="ＭＳ 明朝" w:hint="eastAsia"/>
                <w:color w:val="auto"/>
                <w:sz w:val="18"/>
                <w:szCs w:val="18"/>
              </w:rPr>
              <w:t>90%</w:t>
            </w:r>
          </w:p>
          <w:p w14:paraId="73400BBF" w14:textId="77777777"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【担当地域】大阪エリア</w:t>
            </w:r>
          </w:p>
          <w:p w14:paraId="7B0F8EA0" w14:textId="72B3FE5E"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担当顧客</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100</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150</w:t>
            </w:r>
            <w:r w:rsidRPr="00D16288">
              <w:rPr>
                <w:rFonts w:asciiTheme="minorHAnsi" w:eastAsiaTheme="minorEastAsia" w:hAnsiTheme="minorHAnsi" w:cs="ＭＳ 明朝" w:hint="eastAsia"/>
                <w:color w:val="auto"/>
                <w:sz w:val="18"/>
                <w:szCs w:val="18"/>
              </w:rPr>
              <w:t>社を担当</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活動顧客は常時</w:t>
            </w:r>
            <w:r w:rsidRPr="00D16288">
              <w:rPr>
                <w:rFonts w:asciiTheme="minorHAnsi" w:eastAsiaTheme="minorEastAsia" w:hAnsiTheme="minorHAnsi" w:cs="ＭＳ 明朝" w:hint="eastAsia"/>
                <w:color w:val="auto"/>
                <w:sz w:val="18"/>
                <w:szCs w:val="18"/>
              </w:rPr>
              <w:t>40</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50</w:t>
            </w:r>
            <w:r w:rsidRPr="00D16288">
              <w:rPr>
                <w:rFonts w:asciiTheme="minorHAnsi" w:eastAsiaTheme="minorEastAsia" w:hAnsiTheme="minorHAnsi" w:cs="ＭＳ 明朝" w:hint="eastAsia"/>
                <w:color w:val="auto"/>
                <w:sz w:val="18"/>
                <w:szCs w:val="18"/>
              </w:rPr>
              <w:t>社程度</w:t>
            </w:r>
            <w:r w:rsidRPr="00D16288">
              <w:rPr>
                <w:rFonts w:asciiTheme="minorHAnsi" w:eastAsiaTheme="minorEastAsia" w:hAnsiTheme="minorHAnsi" w:cs="ＭＳ 明朝" w:hint="eastAsia"/>
                <w:color w:val="auto"/>
                <w:sz w:val="18"/>
                <w:szCs w:val="18"/>
              </w:rPr>
              <w:t>)</w:t>
            </w:r>
          </w:p>
          <w:p w14:paraId="5F5D29A4" w14:textId="1EDF943A" w:rsidR="00D16288"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【取扱商品】人材紹介・求人広告スカウトを中心とした採用支援サービス</w:t>
            </w:r>
          </w:p>
          <w:p w14:paraId="43E34954" w14:textId="77777777" w:rsidR="00D16288" w:rsidRDefault="00D16288" w:rsidP="004324FC">
            <w:pPr>
              <w:spacing w:line="0" w:lineRule="atLeast"/>
              <w:ind w:left="96" w:rightChars="51" w:right="112"/>
              <w:rPr>
                <w:rFonts w:asciiTheme="minorHAnsi" w:eastAsiaTheme="minorEastAsia" w:hAnsiTheme="minorHAnsi" w:cs="ＭＳ 明朝"/>
                <w:color w:val="auto"/>
                <w:sz w:val="18"/>
                <w:szCs w:val="18"/>
              </w:rPr>
            </w:pPr>
          </w:p>
          <w:p w14:paraId="50A40BA4" w14:textId="77777777" w:rsidR="00C43BEE" w:rsidRPr="004324FC" w:rsidRDefault="00C43BEE" w:rsidP="004324FC">
            <w:pPr>
              <w:spacing w:line="0" w:lineRule="atLeast"/>
              <w:ind w:left="96" w:rightChars="51" w:right="112"/>
              <w:rPr>
                <w:rFonts w:asciiTheme="minorHAnsi" w:eastAsiaTheme="minorEastAsia" w:hAnsiTheme="minorHAnsi" w:cs="ＭＳ 明朝"/>
                <w:b/>
                <w:color w:val="auto"/>
                <w:sz w:val="18"/>
                <w:szCs w:val="18"/>
              </w:rPr>
            </w:pPr>
            <w:r w:rsidRPr="004324FC">
              <w:rPr>
                <w:rFonts w:ascii="ＭＳ 明朝" w:hAnsi="ＭＳ 明朝" w:cs="ＭＳ 明朝" w:hint="eastAsia"/>
                <w:b/>
                <w:color w:val="auto"/>
                <w:sz w:val="18"/>
                <w:szCs w:val="18"/>
              </w:rPr>
              <w:t>◆</w:t>
            </w:r>
            <w:r w:rsidR="00D06B05" w:rsidRPr="004324FC">
              <w:rPr>
                <w:rFonts w:asciiTheme="minorHAnsi" w:eastAsiaTheme="minorEastAsia" w:hAnsiTheme="minorHAnsi" w:cs="ＭＳ 明朝"/>
                <w:b/>
                <w:color w:val="auto"/>
                <w:sz w:val="18"/>
                <w:szCs w:val="18"/>
              </w:rPr>
              <w:t>営業</w:t>
            </w:r>
            <w:r w:rsidRPr="004324FC">
              <w:rPr>
                <w:rFonts w:asciiTheme="minorHAnsi" w:eastAsiaTheme="minorEastAsia" w:hAnsiTheme="minorHAnsi" w:cs="ＭＳ 明朝"/>
                <w:b/>
                <w:color w:val="auto"/>
                <w:sz w:val="18"/>
                <w:szCs w:val="18"/>
              </w:rPr>
              <w:t>実績</w:t>
            </w:r>
          </w:p>
          <w:p w14:paraId="3F66EDC2" w14:textId="0088226C"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2018</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1Q</w:t>
            </w:r>
            <w:r w:rsidRPr="00D16288">
              <w:rPr>
                <w:rFonts w:asciiTheme="minorHAnsi" w:eastAsiaTheme="minorEastAsia" w:hAnsiTheme="minorHAnsi" w:cs="ＭＳ 明朝" w:hint="eastAsia"/>
                <w:color w:val="auto"/>
                <w:sz w:val="18"/>
                <w:szCs w:val="18"/>
              </w:rPr>
              <w:t xml:space="preserve">　実績</w:t>
            </w:r>
            <w:r w:rsidRPr="00D16288">
              <w:rPr>
                <w:rFonts w:asciiTheme="minorHAnsi" w:eastAsiaTheme="minorEastAsia" w:hAnsiTheme="minorHAnsi" w:cs="ＭＳ 明朝" w:hint="eastAsia"/>
                <w:color w:val="auto"/>
                <w:sz w:val="18"/>
                <w:szCs w:val="18"/>
              </w:rPr>
              <w:t>:1853</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1800</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 xml:space="preserve"> 102.9%</w:t>
            </w:r>
          </w:p>
          <w:p w14:paraId="6ABC010B" w14:textId="6A212012"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2018</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2Q</w:t>
            </w:r>
            <w:r w:rsidRPr="00D16288">
              <w:rPr>
                <w:rFonts w:asciiTheme="minorHAnsi" w:eastAsiaTheme="minorEastAsia" w:hAnsiTheme="minorHAnsi" w:cs="ＭＳ 明朝" w:hint="eastAsia"/>
                <w:color w:val="auto"/>
                <w:sz w:val="18"/>
                <w:szCs w:val="18"/>
              </w:rPr>
              <w:t xml:space="preserve">　実績</w:t>
            </w:r>
            <w:r w:rsidRPr="00D16288">
              <w:rPr>
                <w:rFonts w:asciiTheme="minorHAnsi" w:eastAsiaTheme="minorEastAsia" w:hAnsiTheme="minorHAnsi" w:cs="ＭＳ 明朝" w:hint="eastAsia"/>
                <w:color w:val="auto"/>
                <w:sz w:val="18"/>
                <w:szCs w:val="18"/>
              </w:rPr>
              <w:t>: 620</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1900</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 xml:space="preserve"> 32.6%</w:t>
            </w:r>
          </w:p>
          <w:p w14:paraId="4980ED78" w14:textId="13D84C7F"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2018</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3Q</w:t>
            </w:r>
            <w:r w:rsidRPr="00D16288">
              <w:rPr>
                <w:rFonts w:asciiTheme="minorHAnsi" w:eastAsiaTheme="minorEastAsia" w:hAnsiTheme="minorHAnsi" w:cs="ＭＳ 明朝" w:hint="eastAsia"/>
                <w:color w:val="auto"/>
                <w:sz w:val="18"/>
                <w:szCs w:val="18"/>
              </w:rPr>
              <w:t xml:space="preserve">　実績</w:t>
            </w:r>
            <w:r w:rsidRPr="00D16288">
              <w:rPr>
                <w:rFonts w:asciiTheme="minorHAnsi" w:eastAsiaTheme="minorEastAsia" w:hAnsiTheme="minorHAnsi" w:cs="ＭＳ 明朝" w:hint="eastAsia"/>
                <w:color w:val="auto"/>
                <w:sz w:val="18"/>
                <w:szCs w:val="18"/>
              </w:rPr>
              <w:t>:1965</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1600</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 xml:space="preserve"> 122.8%</w:t>
            </w:r>
          </w:p>
          <w:p w14:paraId="7222F2B3" w14:textId="6BFB6B77"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2018</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4Q</w:t>
            </w:r>
            <w:r w:rsidRPr="00D16288">
              <w:rPr>
                <w:rFonts w:asciiTheme="minorHAnsi" w:eastAsiaTheme="minorEastAsia" w:hAnsiTheme="minorHAnsi" w:cs="ＭＳ 明朝" w:hint="eastAsia"/>
                <w:color w:val="auto"/>
                <w:sz w:val="18"/>
                <w:szCs w:val="18"/>
              </w:rPr>
              <w:t xml:space="preserve">　実績</w:t>
            </w:r>
            <w:r w:rsidRPr="00D16288">
              <w:rPr>
                <w:rFonts w:asciiTheme="minorHAnsi" w:eastAsiaTheme="minorEastAsia" w:hAnsiTheme="minorHAnsi" w:cs="ＭＳ 明朝" w:hint="eastAsia"/>
                <w:color w:val="auto"/>
                <w:sz w:val="18"/>
                <w:szCs w:val="18"/>
              </w:rPr>
              <w:t>:1248</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1550</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 xml:space="preserve"> 80.5%</w:t>
            </w:r>
          </w:p>
          <w:p w14:paraId="50A05732" w14:textId="2756B170"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2019</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1Q</w:t>
            </w:r>
            <w:r w:rsidRPr="00D16288">
              <w:rPr>
                <w:rFonts w:asciiTheme="minorHAnsi" w:eastAsiaTheme="minorEastAsia" w:hAnsiTheme="minorHAnsi" w:cs="ＭＳ 明朝" w:hint="eastAsia"/>
                <w:color w:val="auto"/>
                <w:sz w:val="18"/>
                <w:szCs w:val="18"/>
              </w:rPr>
              <w:t xml:space="preserve">　実績</w:t>
            </w:r>
            <w:r w:rsidRPr="00D16288">
              <w:rPr>
                <w:rFonts w:asciiTheme="minorHAnsi" w:eastAsiaTheme="minorEastAsia" w:hAnsiTheme="minorHAnsi" w:cs="ＭＳ 明朝" w:hint="eastAsia"/>
                <w:color w:val="auto"/>
                <w:sz w:val="18"/>
                <w:szCs w:val="18"/>
              </w:rPr>
              <w:t>:1638</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1401</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116.9%</w:t>
            </w:r>
          </w:p>
          <w:p w14:paraId="5F217E88" w14:textId="43E1DD3E" w:rsid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2018</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7</w:t>
            </w:r>
            <w:r w:rsidRPr="00D16288">
              <w:rPr>
                <w:rFonts w:asciiTheme="minorHAnsi" w:eastAsiaTheme="minorEastAsia" w:hAnsiTheme="minorHAnsi" w:cs="ＭＳ 明朝" w:hint="eastAsia"/>
                <w:color w:val="auto"/>
                <w:sz w:val="18"/>
                <w:szCs w:val="18"/>
              </w:rPr>
              <w:t>月</w:t>
            </w:r>
            <w:r w:rsidRPr="00D16288">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実績</w:t>
            </w:r>
            <w:r w:rsidRPr="00D16288">
              <w:rPr>
                <w:rFonts w:asciiTheme="minorHAnsi" w:eastAsiaTheme="minorEastAsia" w:hAnsiTheme="minorHAnsi" w:cs="ＭＳ 明朝" w:hint="eastAsia"/>
                <w:color w:val="auto"/>
                <w:sz w:val="18"/>
                <w:szCs w:val="18"/>
              </w:rPr>
              <w:t>: 275</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目標</w:t>
            </w:r>
            <w:r w:rsidRPr="00D16288">
              <w:rPr>
                <w:rFonts w:asciiTheme="minorHAnsi" w:eastAsiaTheme="minorEastAsia" w:hAnsiTheme="minorHAnsi" w:cs="ＭＳ 明朝" w:hint="eastAsia"/>
                <w:color w:val="auto"/>
                <w:sz w:val="18"/>
                <w:szCs w:val="18"/>
              </w:rPr>
              <w:t>: 223</w:t>
            </w:r>
            <w:r w:rsidRPr="00D16288">
              <w:rPr>
                <w:rFonts w:asciiTheme="minorHAnsi" w:eastAsiaTheme="minorEastAsia" w:hAnsiTheme="minorHAnsi" w:cs="ＭＳ 明朝" w:hint="eastAsia"/>
                <w:color w:val="auto"/>
                <w:sz w:val="18"/>
                <w:szCs w:val="18"/>
              </w:rPr>
              <w:t>万</w:t>
            </w:r>
            <w:r w:rsidRPr="00D16288">
              <w:rPr>
                <w:rFonts w:asciiTheme="minorHAnsi" w:eastAsiaTheme="minorEastAsia" w:hAnsiTheme="minorHAnsi" w:cs="ＭＳ 明朝" w:hint="eastAsia"/>
                <w:color w:val="auto"/>
                <w:sz w:val="18"/>
                <w:szCs w:val="18"/>
              </w:rPr>
              <w:t xml:space="preserve"> 123.3%</w:t>
            </w:r>
          </w:p>
          <w:p w14:paraId="7BF86AFB" w14:textId="14276752" w:rsidR="00D16288" w:rsidRPr="00D16288" w:rsidRDefault="00C43BEE" w:rsidP="00D16288">
            <w:pPr>
              <w:spacing w:line="0" w:lineRule="atLeast"/>
              <w:ind w:left="96" w:rightChars="51" w:right="112"/>
              <w:rPr>
                <w:rFonts w:asciiTheme="minorHAnsi" w:eastAsiaTheme="minorEastAsia" w:hAnsiTheme="minorHAnsi" w:cs="ＭＳ 明朝"/>
                <w:b/>
                <w:color w:val="auto"/>
                <w:sz w:val="18"/>
                <w:szCs w:val="18"/>
              </w:rPr>
            </w:pPr>
            <w:r w:rsidRPr="004324FC">
              <w:rPr>
                <w:rFonts w:ascii="ＭＳ 明朝" w:hAnsi="ＭＳ 明朝" w:cs="ＭＳ 明朝" w:hint="eastAsia"/>
                <w:b/>
                <w:color w:val="auto"/>
                <w:sz w:val="18"/>
                <w:szCs w:val="18"/>
              </w:rPr>
              <w:t>◆</w:t>
            </w:r>
            <w:r w:rsidR="00D16288" w:rsidRPr="00D16288">
              <w:rPr>
                <w:rFonts w:asciiTheme="minorHAnsi" w:eastAsiaTheme="minorEastAsia" w:hAnsiTheme="minorHAnsi" w:cs="ＭＳ 明朝" w:hint="eastAsia"/>
                <w:b/>
                <w:color w:val="auto"/>
                <w:sz w:val="18"/>
                <w:szCs w:val="18"/>
              </w:rPr>
              <w:t>ポイント</w:t>
            </w:r>
          </w:p>
          <w:p w14:paraId="2AB75F0F" w14:textId="77777777" w:rsidR="00D16288" w:rsidRDefault="00D16288" w:rsidP="00D16288">
            <w:pPr>
              <w:spacing w:line="0" w:lineRule="atLeast"/>
              <w:ind w:leftChars="40" w:left="248" w:rightChars="51" w:right="112" w:hangingChars="100" w:hanging="160"/>
              <w:rPr>
                <w:rFonts w:asciiTheme="minorHAnsi" w:eastAsiaTheme="minorEastAsia" w:hAnsiTheme="minorHAnsi" w:cs="ＭＳ 明朝"/>
                <w:bCs/>
                <w:color w:val="auto"/>
                <w:sz w:val="18"/>
                <w:szCs w:val="18"/>
              </w:rPr>
            </w:pPr>
            <w:r>
              <w:rPr>
                <w:rFonts w:asciiTheme="minorHAnsi" w:eastAsiaTheme="minorEastAsia" w:hAnsiTheme="minorHAnsi" w:cs="ＭＳ 明朝" w:hint="eastAsia"/>
                <w:bCs/>
                <w:color w:val="auto"/>
                <w:sz w:val="18"/>
                <w:szCs w:val="18"/>
              </w:rPr>
              <w:t>入社</w:t>
            </w:r>
            <w:r w:rsidRPr="00D16288">
              <w:rPr>
                <w:rFonts w:asciiTheme="minorHAnsi" w:eastAsiaTheme="minorEastAsia" w:hAnsiTheme="minorHAnsi" w:cs="ＭＳ 明朝" w:hint="eastAsia"/>
                <w:bCs/>
                <w:color w:val="auto"/>
                <w:sz w:val="18"/>
                <w:szCs w:val="18"/>
              </w:rPr>
              <w:t>当初は有形商材から無形商材への転換や新規開拓中心といった業務形態の違いへの適応に時間が掛かり、</w:t>
            </w:r>
          </w:p>
          <w:p w14:paraId="7664EF29" w14:textId="77777777" w:rsidR="00D16288" w:rsidRDefault="00D16288" w:rsidP="00D16288">
            <w:pPr>
              <w:spacing w:line="0" w:lineRule="atLeast"/>
              <w:ind w:leftChars="40" w:left="248" w:rightChars="51" w:right="112" w:hangingChars="100" w:hanging="160"/>
              <w:rPr>
                <w:rFonts w:asciiTheme="minorHAnsi" w:eastAsiaTheme="minorEastAsia" w:hAnsiTheme="minorHAnsi" w:cs="ＭＳ 明朝"/>
                <w:bCs/>
                <w:color w:val="auto"/>
                <w:sz w:val="18"/>
                <w:szCs w:val="18"/>
              </w:rPr>
            </w:pPr>
            <w:r w:rsidRPr="00D16288">
              <w:rPr>
                <w:rFonts w:asciiTheme="minorHAnsi" w:eastAsiaTheme="minorEastAsia" w:hAnsiTheme="minorHAnsi" w:cs="ＭＳ 明朝" w:hint="eastAsia"/>
                <w:bCs/>
                <w:color w:val="auto"/>
                <w:sz w:val="18"/>
                <w:szCs w:val="18"/>
              </w:rPr>
              <w:t>苦戦しました。コツコツと自身の持つ業界知識・事例を増やし、その知識量をもって既存顧客への深耕を行う</w:t>
            </w:r>
          </w:p>
          <w:p w14:paraId="4B06C622" w14:textId="57C6883A" w:rsidR="002E6AFA" w:rsidRPr="00D16288" w:rsidRDefault="00D16288" w:rsidP="00D16288">
            <w:pPr>
              <w:spacing w:line="0" w:lineRule="atLeast"/>
              <w:ind w:leftChars="40" w:left="248" w:rightChars="51" w:right="112" w:hangingChars="100" w:hanging="160"/>
              <w:rPr>
                <w:rFonts w:asciiTheme="minorHAnsi" w:eastAsiaTheme="minorEastAsia" w:hAnsiTheme="minorHAnsi" w:cs="ＭＳ Ｐゴシック"/>
                <w:bCs/>
                <w:sz w:val="18"/>
                <w:szCs w:val="18"/>
              </w:rPr>
            </w:pPr>
            <w:r w:rsidRPr="00D16288">
              <w:rPr>
                <w:rFonts w:asciiTheme="minorHAnsi" w:eastAsiaTheme="minorEastAsia" w:hAnsiTheme="minorHAnsi" w:cs="ＭＳ 明朝" w:hint="eastAsia"/>
                <w:bCs/>
                <w:color w:val="auto"/>
                <w:sz w:val="18"/>
                <w:szCs w:val="18"/>
              </w:rPr>
              <w:t>営業スタイルで成功体験を得る事で、最終的には成果を残せるようになりました。</w:t>
            </w:r>
          </w:p>
        </w:tc>
      </w:tr>
    </w:tbl>
    <w:p w14:paraId="3BA2F961" w14:textId="1ED3BDCA" w:rsidR="00B55E02" w:rsidRDefault="00B55E02" w:rsidP="004324FC">
      <w:pPr>
        <w:spacing w:line="0" w:lineRule="atLeast"/>
        <w:rPr>
          <w:rFonts w:asciiTheme="minorHAnsi" w:eastAsiaTheme="minorEastAsia" w:hAnsiTheme="minorHAnsi" w:cs="ＭＳ 明朝"/>
          <w:b/>
          <w:color w:val="auto"/>
          <w:sz w:val="18"/>
          <w:szCs w:val="18"/>
        </w:rPr>
      </w:pPr>
    </w:p>
    <w:p w14:paraId="6EA135AF" w14:textId="2D5018E6" w:rsidR="00D16288" w:rsidRPr="00D16288" w:rsidRDefault="00B268FA" w:rsidP="00B268FA">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2014</w:t>
      </w:r>
      <w:r w:rsidR="00D16288" w:rsidRPr="00D16288">
        <w:rPr>
          <w:rFonts w:asciiTheme="minorHAnsi" w:eastAsiaTheme="minorEastAsia" w:hAnsiTheme="minorHAnsi" w:cs="ＭＳ 明朝" w:hint="eastAsia"/>
          <w:color w:val="auto"/>
          <w:sz w:val="18"/>
          <w:szCs w:val="18"/>
        </w:rPr>
        <w:t>年</w:t>
      </w:r>
      <w:r w:rsidR="00D16288" w:rsidRPr="00D16288">
        <w:rPr>
          <w:rFonts w:asciiTheme="minorHAnsi" w:eastAsiaTheme="minorEastAsia" w:hAnsiTheme="minorHAnsi" w:cs="ＭＳ 明朝" w:hint="eastAsia"/>
          <w:color w:val="auto"/>
          <w:sz w:val="18"/>
          <w:szCs w:val="18"/>
        </w:rPr>
        <w:t>4</w:t>
      </w:r>
      <w:r w:rsidR="00D16288" w:rsidRPr="00D16288">
        <w:rPr>
          <w:rFonts w:asciiTheme="minorHAnsi" w:eastAsiaTheme="minorEastAsia" w:hAnsiTheme="minorHAnsi" w:cs="ＭＳ 明朝" w:hint="eastAsia"/>
          <w:color w:val="auto"/>
          <w:sz w:val="18"/>
          <w:szCs w:val="18"/>
        </w:rPr>
        <w:t>月～</w:t>
      </w:r>
      <w:r w:rsidR="00D16288" w:rsidRPr="00D16288">
        <w:rPr>
          <w:rFonts w:asciiTheme="minorHAnsi" w:eastAsiaTheme="minorEastAsia" w:hAnsiTheme="minorHAnsi" w:cs="ＭＳ 明朝" w:hint="eastAsia"/>
          <w:color w:val="auto"/>
          <w:sz w:val="18"/>
          <w:szCs w:val="18"/>
        </w:rPr>
        <w:t>2016</w:t>
      </w:r>
      <w:r w:rsidR="00D16288" w:rsidRPr="00D16288">
        <w:rPr>
          <w:rFonts w:asciiTheme="minorHAnsi" w:eastAsiaTheme="minorEastAsia" w:hAnsiTheme="minorHAnsi" w:cs="ＭＳ 明朝" w:hint="eastAsia"/>
          <w:color w:val="auto"/>
          <w:sz w:val="18"/>
          <w:szCs w:val="18"/>
        </w:rPr>
        <w:t>年</w:t>
      </w:r>
      <w:r w:rsidR="00D16288" w:rsidRPr="00D16288">
        <w:rPr>
          <w:rFonts w:asciiTheme="minorHAnsi" w:eastAsiaTheme="minorEastAsia" w:hAnsiTheme="minorHAnsi" w:cs="ＭＳ 明朝" w:hint="eastAsia"/>
          <w:color w:val="auto"/>
          <w:sz w:val="18"/>
          <w:szCs w:val="18"/>
        </w:rPr>
        <w:t>3</w:t>
      </w:r>
      <w:r w:rsidR="00D16288" w:rsidRPr="00D16288">
        <w:rPr>
          <w:rFonts w:asciiTheme="minorHAnsi" w:eastAsiaTheme="minorEastAsia" w:hAnsiTheme="minorHAnsi" w:cs="ＭＳ 明朝" w:hint="eastAsia"/>
          <w:color w:val="auto"/>
          <w:sz w:val="18"/>
          <w:szCs w:val="18"/>
        </w:rPr>
        <w:t>月　株式会社</w:t>
      </w:r>
      <w:r w:rsidR="007410BC">
        <w:rPr>
          <w:rFonts w:asciiTheme="minorHAnsi" w:eastAsiaTheme="minorEastAsia" w:hAnsiTheme="minorHAnsi" w:cs="ＭＳ 明朝" w:hint="eastAsia"/>
          <w:color w:val="auto"/>
          <w:sz w:val="18"/>
          <w:szCs w:val="18"/>
        </w:rPr>
        <w:t>●●</w:t>
      </w:r>
    </w:p>
    <w:p w14:paraId="062205EC" w14:textId="77777777" w:rsidR="007410BC" w:rsidRDefault="007410BC" w:rsidP="00B268FA">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事業内容：</w:t>
      </w:r>
      <w:r w:rsidR="00D16288" w:rsidRPr="00D16288">
        <w:rPr>
          <w:rFonts w:asciiTheme="minorHAnsi" w:eastAsiaTheme="minorEastAsia" w:hAnsiTheme="minorHAnsi" w:cs="ＭＳ 明朝" w:hint="eastAsia"/>
          <w:color w:val="auto"/>
          <w:sz w:val="18"/>
          <w:szCs w:val="18"/>
        </w:rPr>
        <w:t xml:space="preserve">住宅関連金物製造・販売業　</w:t>
      </w:r>
    </w:p>
    <w:p w14:paraId="217AF025" w14:textId="6A5A290F" w:rsidR="00D16288" w:rsidRPr="007410BC" w:rsidRDefault="007410BC" w:rsidP="007410BC">
      <w:pPr>
        <w:spacing w:line="0" w:lineRule="atLeast"/>
        <w:ind w:firstLineChars="200" w:firstLine="320"/>
        <w:rPr>
          <w:rFonts w:asciiTheme="minorHAnsi" w:eastAsiaTheme="minorEastAsia" w:hAnsiTheme="minorHAnsi" w:cs="ＭＳ 明朝" w:hint="eastAsia"/>
          <w:color w:val="auto"/>
          <w:sz w:val="18"/>
          <w:szCs w:val="18"/>
        </w:rPr>
      </w:pPr>
      <w:r w:rsidRPr="007410BC">
        <w:rPr>
          <w:rFonts w:asciiTheme="minorEastAsia" w:eastAsiaTheme="minorEastAsia" w:hAnsiTheme="minorEastAsia" w:cs="ＭＳ 明朝" w:hint="eastAsia"/>
          <w:color w:val="auto"/>
          <w:sz w:val="18"/>
          <w:szCs w:val="20"/>
        </w:rPr>
        <w:t>◇</w:t>
      </w:r>
      <w:r w:rsidRPr="007410BC">
        <w:rPr>
          <w:rFonts w:asciiTheme="minorEastAsia" w:eastAsiaTheme="minorEastAsia" w:hAnsiTheme="minorEastAsia" w:cs="ＭＳ 明朝"/>
          <w:color w:val="auto"/>
          <w:sz w:val="18"/>
          <w:szCs w:val="20"/>
        </w:rPr>
        <w:t>資本金：○○億円　売上高：○○億円　従業員数：○○名　設立：○○年○○月　株式公開：</w:t>
      </w:r>
      <w:r>
        <w:rPr>
          <w:rFonts w:asciiTheme="minorEastAsia" w:eastAsiaTheme="minorEastAsia" w:hAnsiTheme="minorEastAsia" w:cs="ＭＳ 明朝" w:hint="eastAsia"/>
          <w:color w:val="auto"/>
          <w:sz w:val="18"/>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D16288" w:rsidRPr="004324FC" w14:paraId="5316FE33" w14:textId="77777777" w:rsidTr="00D7051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45B9150" w14:textId="77777777" w:rsidR="00D16288" w:rsidRPr="004324FC" w:rsidRDefault="00D16288" w:rsidP="00D7051E">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7E263AF" w14:textId="77777777" w:rsidR="00D16288" w:rsidRPr="004324FC" w:rsidRDefault="00D16288" w:rsidP="00D7051E">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D16288" w:rsidRPr="004324FC" w14:paraId="18CE2FA0" w14:textId="77777777" w:rsidTr="00D7051E">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9BA5D36" w14:textId="77777777" w:rsidR="00D16288" w:rsidRDefault="00D16288" w:rsidP="00D7051E">
            <w:pPr>
              <w:spacing w:line="0" w:lineRule="atLeast"/>
              <w:ind w:left="96"/>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2014</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4</w:t>
            </w:r>
            <w:r w:rsidRPr="00D16288">
              <w:rPr>
                <w:rFonts w:asciiTheme="minorHAnsi" w:eastAsiaTheme="minorEastAsia" w:hAnsiTheme="minorHAnsi" w:cs="ＭＳ 明朝" w:hint="eastAsia"/>
                <w:color w:val="auto"/>
                <w:sz w:val="18"/>
                <w:szCs w:val="18"/>
              </w:rPr>
              <w:t>月</w:t>
            </w:r>
          </w:p>
          <w:p w14:paraId="357705FC" w14:textId="77777777" w:rsidR="00D16288" w:rsidRDefault="00D16288" w:rsidP="00D7051E">
            <w:pPr>
              <w:spacing w:line="0" w:lineRule="atLeast"/>
              <w:ind w:left="96"/>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w:t>
            </w:r>
          </w:p>
          <w:p w14:paraId="698A2E9E" w14:textId="1D9698F7" w:rsidR="00D16288" w:rsidRPr="004324FC" w:rsidRDefault="00D16288" w:rsidP="00D7051E">
            <w:pPr>
              <w:spacing w:line="0" w:lineRule="atLeast"/>
              <w:ind w:left="96"/>
              <w:rPr>
                <w:rFonts w:asciiTheme="minorHAnsi" w:eastAsiaTheme="minorEastAsia" w:hAnsiTheme="minorHAnsi" w:cs="Times New Roman"/>
                <w:color w:val="auto"/>
                <w:sz w:val="18"/>
                <w:szCs w:val="18"/>
              </w:rPr>
            </w:pPr>
            <w:r w:rsidRPr="00D16288">
              <w:rPr>
                <w:rFonts w:asciiTheme="minorHAnsi" w:eastAsiaTheme="minorEastAsia" w:hAnsiTheme="minorHAnsi" w:cs="ＭＳ 明朝" w:hint="eastAsia"/>
                <w:color w:val="auto"/>
                <w:sz w:val="18"/>
                <w:szCs w:val="18"/>
              </w:rPr>
              <w:t>2016</w:t>
            </w:r>
            <w:r w:rsidRPr="00D16288">
              <w:rPr>
                <w:rFonts w:asciiTheme="minorHAnsi" w:eastAsiaTheme="minorEastAsia" w:hAnsiTheme="minorHAnsi" w:cs="ＭＳ 明朝" w:hint="eastAsia"/>
                <w:color w:val="auto"/>
                <w:sz w:val="18"/>
                <w:szCs w:val="18"/>
              </w:rPr>
              <w:t>年</w:t>
            </w:r>
            <w:r w:rsidRPr="00D16288">
              <w:rPr>
                <w:rFonts w:asciiTheme="minorHAnsi" w:eastAsiaTheme="minorEastAsia" w:hAnsiTheme="minorHAnsi" w:cs="ＭＳ 明朝" w:hint="eastAsia"/>
                <w:color w:val="auto"/>
                <w:sz w:val="18"/>
                <w:szCs w:val="18"/>
              </w:rPr>
              <w:t>3</w:t>
            </w:r>
            <w:r w:rsidRPr="00D16288">
              <w:rPr>
                <w:rFonts w:asciiTheme="minorHAnsi" w:eastAsiaTheme="minorEastAsia" w:hAnsiTheme="minorHAnsi" w:cs="ＭＳ 明朝" w:hint="eastAsia"/>
                <w:color w:val="auto"/>
                <w:sz w:val="18"/>
                <w:szCs w:val="18"/>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52B5416" w14:textId="4F2981F6" w:rsidR="00D16288" w:rsidRPr="004324FC" w:rsidRDefault="00D16288" w:rsidP="00D7051E">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16288">
              <w:rPr>
                <w:rFonts w:asciiTheme="minorEastAsia" w:eastAsiaTheme="minorEastAsia" w:hAnsiTheme="minorEastAsia" w:hint="eastAsia"/>
                <w:kern w:val="2"/>
                <w:sz w:val="18"/>
                <w:szCs w:val="18"/>
              </w:rPr>
              <w:t>ロック事業部 営業課に配属（4名）</w:t>
            </w:r>
          </w:p>
          <w:p w14:paraId="75E4CDBA" w14:textId="5AB170FF" w:rsidR="00B268FA" w:rsidRDefault="00D16288" w:rsidP="007410BC">
            <w:pPr>
              <w:spacing w:line="0" w:lineRule="atLeast"/>
              <w:ind w:leftChars="16" w:left="35" w:rightChars="51" w:right="112" w:firstLineChars="88" w:firstLine="141"/>
              <w:rPr>
                <w:rFonts w:asciiTheme="minorEastAsia" w:eastAsiaTheme="minorEastAsia" w:hAnsiTheme="minorEastAsia"/>
                <w:kern w:val="2"/>
                <w:sz w:val="18"/>
                <w:szCs w:val="18"/>
              </w:rPr>
            </w:pPr>
            <w:r w:rsidRPr="00466203">
              <w:rPr>
                <w:rFonts w:asciiTheme="minorEastAsia" w:eastAsiaTheme="minorEastAsia" w:hAnsiTheme="minorEastAsia" w:hint="eastAsia"/>
                <w:kern w:val="2"/>
                <w:sz w:val="18"/>
                <w:szCs w:val="18"/>
              </w:rPr>
              <w:t>既存顧客に対する</w:t>
            </w:r>
            <w:r w:rsidR="00F24C74">
              <w:rPr>
                <w:rFonts w:asciiTheme="minorEastAsia" w:eastAsiaTheme="minorEastAsia" w:hAnsiTheme="minorEastAsia" w:hint="eastAsia"/>
                <w:kern w:val="2"/>
                <w:sz w:val="18"/>
                <w:szCs w:val="18"/>
              </w:rPr>
              <w:t>室内用ドアノブやレバーハンドルといった商材の</w:t>
            </w:r>
            <w:r w:rsidRPr="00466203">
              <w:rPr>
                <w:rFonts w:asciiTheme="minorEastAsia" w:eastAsiaTheme="minorEastAsia" w:hAnsiTheme="minorEastAsia" w:hint="eastAsia"/>
                <w:kern w:val="2"/>
                <w:sz w:val="18"/>
                <w:szCs w:val="18"/>
              </w:rPr>
              <w:t>ルート営業</w:t>
            </w:r>
            <w:r w:rsidR="00F24C74">
              <w:rPr>
                <w:rFonts w:asciiTheme="minorEastAsia" w:eastAsiaTheme="minorEastAsia" w:hAnsiTheme="minorEastAsia" w:hint="eastAsia"/>
                <w:kern w:val="2"/>
                <w:sz w:val="18"/>
                <w:szCs w:val="18"/>
              </w:rPr>
              <w:t>に従事。その他、</w:t>
            </w:r>
            <w:r w:rsidRPr="00466203">
              <w:rPr>
                <w:rFonts w:asciiTheme="minorEastAsia" w:eastAsiaTheme="minorEastAsia" w:hAnsiTheme="minorEastAsia" w:hint="eastAsia"/>
                <w:kern w:val="2"/>
                <w:sz w:val="18"/>
                <w:szCs w:val="18"/>
              </w:rPr>
              <w:t>納期管理に関わる生産工場との折衝・在庫管理などの補助</w:t>
            </w:r>
            <w:r w:rsidR="00F24C74">
              <w:rPr>
                <w:rFonts w:asciiTheme="minorEastAsia" w:eastAsiaTheme="minorEastAsia" w:hAnsiTheme="minorEastAsia" w:hint="eastAsia"/>
                <w:kern w:val="2"/>
                <w:sz w:val="18"/>
                <w:szCs w:val="18"/>
              </w:rPr>
              <w:t>業務も担当。</w:t>
            </w:r>
          </w:p>
          <w:p w14:paraId="39641B04" w14:textId="77777777" w:rsidR="00B268FA" w:rsidRDefault="00D16288" w:rsidP="00D7051E">
            <w:pPr>
              <w:spacing w:line="0" w:lineRule="atLeast"/>
              <w:ind w:leftChars="40" w:left="248" w:rightChars="51" w:right="112" w:hangingChars="100" w:hanging="160"/>
              <w:rPr>
                <w:rFonts w:asciiTheme="minorEastAsia" w:eastAsiaTheme="minorEastAsia" w:hAnsiTheme="minorEastAsia"/>
                <w:kern w:val="2"/>
                <w:sz w:val="18"/>
                <w:szCs w:val="18"/>
              </w:rPr>
            </w:pPr>
            <w:r w:rsidRPr="00466203">
              <w:rPr>
                <w:rFonts w:asciiTheme="minorEastAsia" w:eastAsiaTheme="minorEastAsia" w:hAnsiTheme="minorEastAsia" w:hint="eastAsia"/>
                <w:kern w:val="2"/>
                <w:sz w:val="18"/>
                <w:szCs w:val="18"/>
              </w:rPr>
              <w:t>【営業形態】代理店営業・既存顧客</w:t>
            </w:r>
          </w:p>
          <w:p w14:paraId="7D7E3950" w14:textId="56D8BBAF" w:rsidR="007901C1" w:rsidRDefault="007901C1" w:rsidP="007901C1">
            <w:pPr>
              <w:spacing w:line="0" w:lineRule="atLeast"/>
              <w:ind w:leftChars="40" w:left="248" w:rightChars="51" w:right="112" w:hangingChars="100" w:hanging="160"/>
              <w:rPr>
                <w:rFonts w:asciiTheme="minorEastAsia" w:eastAsiaTheme="minorEastAsia" w:hAnsiTheme="minorEastAsia"/>
                <w:kern w:val="2"/>
                <w:sz w:val="18"/>
                <w:szCs w:val="18"/>
              </w:rPr>
            </w:pPr>
            <w:r w:rsidRPr="00466203">
              <w:rPr>
                <w:rFonts w:asciiTheme="minorEastAsia" w:eastAsiaTheme="minorEastAsia" w:hAnsiTheme="minorEastAsia" w:hint="eastAsia"/>
                <w:kern w:val="2"/>
                <w:sz w:val="18"/>
                <w:szCs w:val="18"/>
              </w:rPr>
              <w:t>【担当地域】大阪・広島</w:t>
            </w:r>
          </w:p>
          <w:p w14:paraId="53A516CB" w14:textId="02CAB2E8" w:rsidR="00F24C74" w:rsidRDefault="00F24C74" w:rsidP="007901C1">
            <w:pPr>
              <w:spacing w:line="0" w:lineRule="atLeast"/>
              <w:ind w:leftChars="40" w:left="248" w:rightChars="51" w:right="112" w:hangingChars="100" w:hanging="16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【担当顧客】5社（商社、問屋）</w:t>
            </w:r>
          </w:p>
          <w:p w14:paraId="1F03F487" w14:textId="3406A1E9" w:rsidR="00B268FA" w:rsidRDefault="00D16288" w:rsidP="00D7051E">
            <w:pPr>
              <w:spacing w:line="0" w:lineRule="atLeast"/>
              <w:ind w:leftChars="40" w:left="248" w:rightChars="51" w:right="112" w:hangingChars="100" w:hanging="160"/>
              <w:rPr>
                <w:rFonts w:asciiTheme="minorEastAsia" w:eastAsiaTheme="minorEastAsia" w:hAnsiTheme="minorEastAsia"/>
                <w:kern w:val="2"/>
                <w:sz w:val="18"/>
                <w:szCs w:val="18"/>
              </w:rPr>
            </w:pPr>
            <w:r w:rsidRPr="00466203">
              <w:rPr>
                <w:rFonts w:asciiTheme="minorEastAsia" w:eastAsiaTheme="minorEastAsia" w:hAnsiTheme="minorEastAsia" w:hint="eastAsia"/>
                <w:kern w:val="2"/>
                <w:sz w:val="18"/>
                <w:szCs w:val="18"/>
              </w:rPr>
              <w:t>【取扱商品】室内用ドアノブ・レバーハンドル</w:t>
            </w:r>
            <w:r w:rsidR="00B268FA">
              <w:rPr>
                <w:rFonts w:asciiTheme="minorEastAsia" w:eastAsiaTheme="minorEastAsia" w:hAnsiTheme="minorEastAsia" w:hint="eastAsia"/>
                <w:kern w:val="2"/>
                <w:sz w:val="18"/>
                <w:szCs w:val="18"/>
              </w:rPr>
              <w:t>、</w:t>
            </w:r>
            <w:r w:rsidRPr="00466203">
              <w:rPr>
                <w:rFonts w:asciiTheme="minorEastAsia" w:eastAsiaTheme="minorEastAsia" w:hAnsiTheme="minorEastAsia" w:hint="eastAsia"/>
                <w:kern w:val="2"/>
                <w:sz w:val="18"/>
                <w:szCs w:val="18"/>
              </w:rPr>
              <w:t>玄関用引戸錠・玄関扉/窓枠用補助錠</w:t>
            </w:r>
          </w:p>
          <w:p w14:paraId="46D97147" w14:textId="77777777" w:rsidR="007410BC" w:rsidRDefault="007410BC" w:rsidP="00D16288">
            <w:pPr>
              <w:spacing w:line="0" w:lineRule="atLeast"/>
              <w:ind w:left="96" w:rightChars="51" w:right="112"/>
              <w:rPr>
                <w:rFonts w:ascii="ＭＳ 明朝" w:hAnsi="ＭＳ 明朝" w:cs="ＭＳ 明朝"/>
                <w:b/>
                <w:color w:val="auto"/>
                <w:sz w:val="18"/>
                <w:szCs w:val="18"/>
              </w:rPr>
            </w:pPr>
          </w:p>
          <w:p w14:paraId="7EDB0A7B" w14:textId="07C25F94" w:rsidR="00D16288" w:rsidRPr="00D16288" w:rsidRDefault="00D16288" w:rsidP="00D16288">
            <w:pPr>
              <w:spacing w:line="0" w:lineRule="atLeast"/>
              <w:ind w:left="96" w:rightChars="51" w:right="112"/>
              <w:rPr>
                <w:rFonts w:asciiTheme="minorHAnsi" w:eastAsiaTheme="minorEastAsia" w:hAnsiTheme="minorHAnsi" w:cs="ＭＳ 明朝"/>
                <w:b/>
                <w:color w:val="auto"/>
                <w:sz w:val="18"/>
                <w:szCs w:val="18"/>
              </w:rPr>
            </w:pPr>
            <w:r w:rsidRPr="004324FC">
              <w:rPr>
                <w:rFonts w:ascii="ＭＳ 明朝" w:hAnsi="ＭＳ 明朝" w:cs="ＭＳ 明朝" w:hint="eastAsia"/>
                <w:b/>
                <w:color w:val="auto"/>
                <w:sz w:val="18"/>
                <w:szCs w:val="18"/>
              </w:rPr>
              <w:t>◆</w:t>
            </w:r>
            <w:r w:rsidRPr="00D16288">
              <w:rPr>
                <w:rFonts w:asciiTheme="minorHAnsi" w:eastAsiaTheme="minorEastAsia" w:hAnsiTheme="minorHAnsi" w:cs="ＭＳ 明朝" w:hint="eastAsia"/>
                <w:b/>
                <w:color w:val="auto"/>
                <w:sz w:val="18"/>
                <w:szCs w:val="18"/>
              </w:rPr>
              <w:t>ポイント</w:t>
            </w:r>
          </w:p>
          <w:p w14:paraId="65E116AA" w14:textId="77777777" w:rsidR="00D16288" w:rsidRDefault="00D16288" w:rsidP="00D7051E">
            <w:pPr>
              <w:spacing w:line="0" w:lineRule="atLeast"/>
              <w:ind w:leftChars="40" w:left="248" w:rightChars="51" w:right="112" w:hangingChars="100" w:hanging="160"/>
              <w:rPr>
                <w:rFonts w:asciiTheme="minorHAnsi" w:eastAsiaTheme="minorEastAsia" w:hAnsiTheme="minorHAnsi" w:cs="ＭＳ Ｐゴシック"/>
                <w:bCs/>
                <w:sz w:val="18"/>
                <w:szCs w:val="18"/>
              </w:rPr>
            </w:pPr>
            <w:r w:rsidRPr="00D16288">
              <w:rPr>
                <w:rFonts w:asciiTheme="minorHAnsi" w:eastAsiaTheme="minorEastAsia" w:hAnsiTheme="minorHAnsi" w:cs="ＭＳ Ｐゴシック" w:hint="eastAsia"/>
                <w:bCs/>
                <w:sz w:val="18"/>
                <w:szCs w:val="18"/>
              </w:rPr>
              <w:t>部長間のトラブルにより営業・生産部門間で連携が長期的に取れず納期遅延が常態化する中、現場の生産担当と</w:t>
            </w:r>
          </w:p>
          <w:p w14:paraId="41A71AB9" w14:textId="77777777" w:rsidR="00D16288" w:rsidRDefault="00D16288" w:rsidP="00D7051E">
            <w:pPr>
              <w:spacing w:line="0" w:lineRule="atLeast"/>
              <w:ind w:leftChars="40" w:left="248" w:rightChars="51" w:right="112" w:hangingChars="100" w:hanging="160"/>
              <w:rPr>
                <w:rFonts w:asciiTheme="minorHAnsi" w:eastAsiaTheme="minorEastAsia" w:hAnsiTheme="minorHAnsi" w:cs="ＭＳ Ｐゴシック"/>
                <w:bCs/>
                <w:sz w:val="18"/>
                <w:szCs w:val="18"/>
              </w:rPr>
            </w:pPr>
            <w:r w:rsidRPr="00D16288">
              <w:rPr>
                <w:rFonts w:asciiTheme="minorHAnsi" w:eastAsiaTheme="minorEastAsia" w:hAnsiTheme="minorHAnsi" w:cs="ＭＳ Ｐゴシック" w:hint="eastAsia"/>
                <w:bCs/>
                <w:sz w:val="18"/>
                <w:szCs w:val="18"/>
              </w:rPr>
              <w:t>独自に関係を構築し、納期をコントロール。退職の際は窓口担当のみならず、支店長から「君のお陰でこれまで</w:t>
            </w:r>
          </w:p>
          <w:p w14:paraId="74E88F4B" w14:textId="072F6E4C" w:rsidR="00D16288" w:rsidRPr="00D16288" w:rsidRDefault="00D16288" w:rsidP="00D7051E">
            <w:pPr>
              <w:spacing w:line="0" w:lineRule="atLeast"/>
              <w:ind w:leftChars="40" w:left="248" w:rightChars="51" w:right="112" w:hangingChars="100" w:hanging="160"/>
              <w:rPr>
                <w:rFonts w:asciiTheme="minorHAnsi" w:eastAsiaTheme="minorEastAsia" w:hAnsiTheme="minorHAnsi" w:cs="ＭＳ Ｐゴシック"/>
                <w:bCs/>
                <w:sz w:val="18"/>
                <w:szCs w:val="18"/>
              </w:rPr>
            </w:pPr>
            <w:r w:rsidRPr="00D16288">
              <w:rPr>
                <w:rFonts w:asciiTheme="minorHAnsi" w:eastAsiaTheme="minorEastAsia" w:hAnsiTheme="minorHAnsi" w:cs="ＭＳ Ｐゴシック" w:hint="eastAsia"/>
                <w:bCs/>
                <w:sz w:val="18"/>
                <w:szCs w:val="18"/>
              </w:rPr>
              <w:t>より円滑に納品が進められた。ありがとう」と感謝のお言葉を戴けました。</w:t>
            </w:r>
          </w:p>
        </w:tc>
      </w:tr>
    </w:tbl>
    <w:p w14:paraId="3C24B2DE" w14:textId="66EEC93C" w:rsidR="00D16288" w:rsidRPr="00D16288" w:rsidRDefault="00D16288" w:rsidP="004324FC">
      <w:pPr>
        <w:spacing w:line="0" w:lineRule="atLeast"/>
        <w:rPr>
          <w:rFonts w:asciiTheme="minorHAnsi" w:eastAsiaTheme="minorEastAsia" w:hAnsiTheme="minorHAnsi" w:cs="ＭＳ 明朝"/>
          <w:b/>
          <w:color w:val="auto"/>
          <w:sz w:val="18"/>
          <w:szCs w:val="18"/>
        </w:rPr>
      </w:pPr>
    </w:p>
    <w:p w14:paraId="7645DFCB" w14:textId="051F0313" w:rsidR="00C43BEE" w:rsidRPr="004324FC" w:rsidRDefault="00B268FA" w:rsidP="00B268FA">
      <w:pPr>
        <w:spacing w:line="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4324FC">
        <w:rPr>
          <w:rFonts w:asciiTheme="minorHAnsi" w:eastAsiaTheme="minorEastAsia" w:hAnsiTheme="minorHAnsi" w:cs="ＭＳ 明朝"/>
          <w:b/>
          <w:bCs/>
          <w:color w:val="auto"/>
          <w:sz w:val="18"/>
          <w:szCs w:val="18"/>
        </w:rPr>
        <w:t>資格</w:t>
      </w:r>
    </w:p>
    <w:p w14:paraId="5409503D" w14:textId="4EC7CF84" w:rsidR="007410BC" w:rsidRPr="007410BC" w:rsidRDefault="00C43BEE" w:rsidP="007410BC">
      <w:pPr>
        <w:spacing w:line="0" w:lineRule="atLeast"/>
        <w:rPr>
          <w:rFonts w:asciiTheme="minorEastAsia" w:eastAsiaTheme="minorEastAsia" w:hAnsiTheme="minorEastAsia" w:cs="ＭＳ 明朝"/>
          <w:color w:val="auto"/>
          <w:sz w:val="18"/>
          <w:szCs w:val="18"/>
        </w:rPr>
      </w:pPr>
      <w:r w:rsidRPr="007410BC">
        <w:rPr>
          <w:rFonts w:asciiTheme="minorEastAsia" w:eastAsiaTheme="minorEastAsia" w:hAnsiTheme="minorEastAsia" w:cs="ＭＳ 明朝"/>
          <w:color w:val="auto"/>
          <w:sz w:val="18"/>
          <w:szCs w:val="18"/>
        </w:rPr>
        <w:t>・普通自動車第1種免許</w:t>
      </w:r>
      <w:r w:rsidR="007410BC" w:rsidRPr="007410BC">
        <w:rPr>
          <w:rFonts w:asciiTheme="minorEastAsia" w:eastAsiaTheme="minorEastAsia" w:hAnsiTheme="minorEastAsia" w:cs="ＭＳ 明朝"/>
          <w:color w:val="auto"/>
          <w:sz w:val="18"/>
          <w:szCs w:val="18"/>
        </w:rPr>
        <w:t>（</w:t>
      </w:r>
      <w:r w:rsidR="007410BC" w:rsidRPr="007410BC">
        <w:rPr>
          <w:rFonts w:asciiTheme="minorEastAsia" w:eastAsiaTheme="minorEastAsia" w:hAnsiTheme="minorEastAsia" w:cs="ＭＳ 明朝" w:hint="eastAsia"/>
          <w:color w:val="auto"/>
          <w:sz w:val="18"/>
          <w:szCs w:val="18"/>
        </w:rPr>
        <w:t>●</w:t>
      </w:r>
      <w:r w:rsidR="007410BC" w:rsidRPr="007410BC">
        <w:rPr>
          <w:rFonts w:asciiTheme="minorEastAsia" w:eastAsiaTheme="minorEastAsia" w:hAnsiTheme="minorEastAsia" w:cs="ＭＳ 明朝"/>
          <w:color w:val="auto"/>
          <w:sz w:val="18"/>
          <w:szCs w:val="18"/>
        </w:rPr>
        <w:t>年</w:t>
      </w:r>
      <w:r w:rsidR="007410BC" w:rsidRPr="007410BC">
        <w:rPr>
          <w:rFonts w:asciiTheme="minorEastAsia" w:eastAsiaTheme="minorEastAsia" w:hAnsiTheme="minorEastAsia" w:cs="ＭＳ 明朝" w:hint="eastAsia"/>
          <w:color w:val="auto"/>
          <w:sz w:val="18"/>
          <w:szCs w:val="18"/>
        </w:rPr>
        <w:t>●</w:t>
      </w:r>
      <w:r w:rsidR="007410BC" w:rsidRPr="007410BC">
        <w:rPr>
          <w:rFonts w:asciiTheme="minorEastAsia" w:eastAsiaTheme="minorEastAsia" w:hAnsiTheme="minorEastAsia" w:cs="ＭＳ 明朝"/>
          <w:color w:val="auto"/>
          <w:sz w:val="18"/>
          <w:szCs w:val="18"/>
        </w:rPr>
        <w:t>月取得）</w:t>
      </w:r>
    </w:p>
    <w:p w14:paraId="74FE121E" w14:textId="77777777" w:rsidR="00E94622" w:rsidRDefault="00E94622" w:rsidP="007410BC">
      <w:pPr>
        <w:spacing w:line="320" w:lineRule="atLeast"/>
        <w:rPr>
          <w:rFonts w:asciiTheme="minorEastAsia" w:eastAsiaTheme="minorEastAsia" w:hAnsiTheme="minorEastAsia" w:cs="ＭＳ 明朝"/>
          <w:b/>
          <w:color w:val="auto"/>
          <w:sz w:val="18"/>
          <w:szCs w:val="18"/>
        </w:rPr>
      </w:pPr>
    </w:p>
    <w:p w14:paraId="045811AD" w14:textId="4AF00509" w:rsidR="007410BC" w:rsidRPr="007410BC" w:rsidRDefault="007410BC" w:rsidP="007410BC">
      <w:pPr>
        <w:spacing w:line="320" w:lineRule="atLeast"/>
        <w:rPr>
          <w:rFonts w:asciiTheme="minorEastAsia" w:eastAsiaTheme="minorEastAsia" w:hAnsiTheme="minorEastAsia" w:cs="ＭＳ 明朝" w:hint="eastAsia"/>
          <w:b/>
          <w:bCs/>
          <w:color w:val="auto"/>
          <w:sz w:val="18"/>
          <w:szCs w:val="18"/>
        </w:rPr>
      </w:pPr>
      <w:r>
        <w:rPr>
          <w:rFonts w:asciiTheme="minorEastAsia" w:eastAsiaTheme="minorEastAsia" w:hAnsiTheme="minorEastAsia" w:cs="ＭＳ 明朝" w:hint="eastAsia"/>
          <w:b/>
          <w:color w:val="auto"/>
          <w:sz w:val="18"/>
          <w:szCs w:val="18"/>
        </w:rPr>
        <w:t>■</w:t>
      </w:r>
      <w:r w:rsidRPr="007410BC">
        <w:rPr>
          <w:rFonts w:asciiTheme="minorEastAsia" w:eastAsiaTheme="minorEastAsia" w:hAnsiTheme="minorEastAsia" w:cs="ＭＳ 明朝"/>
          <w:b/>
          <w:bCs/>
          <w:color w:val="auto"/>
          <w:sz w:val="18"/>
          <w:szCs w:val="18"/>
        </w:rPr>
        <w:t>PCスキル</w:t>
      </w:r>
    </w:p>
    <w:p w14:paraId="41AAC156" w14:textId="77777777" w:rsidR="007410BC" w:rsidRPr="007410BC" w:rsidRDefault="007410BC" w:rsidP="007410BC">
      <w:pPr>
        <w:rPr>
          <w:rFonts w:asciiTheme="minorEastAsia" w:eastAsiaTheme="minorEastAsia" w:hAnsiTheme="minorEastAsia" w:cs="ＭＳ Ｐゴシック"/>
          <w:sz w:val="18"/>
          <w:szCs w:val="18"/>
        </w:rPr>
      </w:pPr>
      <w:r w:rsidRPr="007410BC">
        <w:rPr>
          <w:rFonts w:asciiTheme="minorEastAsia" w:eastAsiaTheme="minorEastAsia" w:hAnsiTheme="minorEastAsia" w:cs="ＭＳ Ｐゴシック"/>
          <w:sz w:val="18"/>
          <w:szCs w:val="18"/>
        </w:rPr>
        <w:t>・</w:t>
      </w:r>
      <w:r w:rsidRPr="007410BC">
        <w:rPr>
          <w:rFonts w:asciiTheme="minorEastAsia" w:eastAsiaTheme="minorEastAsia" w:hAnsiTheme="minorEastAsia" w:cs="Times New Roman"/>
          <w:color w:val="auto"/>
          <w:sz w:val="18"/>
          <w:szCs w:val="18"/>
        </w:rPr>
        <w:t>ワード、エクセル、パワーポイント</w:t>
      </w:r>
    </w:p>
    <w:p w14:paraId="5CB00490" w14:textId="77777777" w:rsidR="00F24C74" w:rsidRPr="004324FC" w:rsidRDefault="00F24C74" w:rsidP="007410BC">
      <w:pPr>
        <w:spacing w:line="0" w:lineRule="atLeast"/>
        <w:rPr>
          <w:rFonts w:asciiTheme="minorHAnsi" w:eastAsiaTheme="minorEastAsia" w:hAnsiTheme="minorHAnsi" w:cs="Times New Roman" w:hint="eastAsia"/>
          <w:color w:val="auto"/>
          <w:sz w:val="18"/>
          <w:szCs w:val="18"/>
        </w:rPr>
      </w:pPr>
    </w:p>
    <w:p w14:paraId="186E234B" w14:textId="77777777" w:rsidR="00D16288" w:rsidRPr="00B268FA" w:rsidRDefault="00D16288" w:rsidP="00B268FA">
      <w:pPr>
        <w:spacing w:line="0" w:lineRule="atLeast"/>
        <w:rPr>
          <w:rFonts w:asciiTheme="minorHAnsi" w:eastAsiaTheme="minorEastAsia" w:hAnsiTheme="minorHAnsi"/>
          <w:b/>
          <w:bCs/>
          <w:sz w:val="18"/>
          <w:szCs w:val="18"/>
        </w:rPr>
      </w:pPr>
      <w:r w:rsidRPr="00B268FA">
        <w:rPr>
          <w:rFonts w:asciiTheme="minorHAnsi" w:eastAsiaTheme="minorEastAsia" w:hAnsiTheme="minorHAnsi" w:hint="eastAsia"/>
          <w:b/>
          <w:bCs/>
          <w:sz w:val="18"/>
          <w:szCs w:val="18"/>
        </w:rPr>
        <w:t>■活かせる経験・スキル</w:t>
      </w:r>
    </w:p>
    <w:p w14:paraId="544CC04C" w14:textId="53AD9C4C" w:rsidR="00D16288" w:rsidRPr="00B268FA" w:rsidRDefault="00D16288" w:rsidP="00B268FA">
      <w:pPr>
        <w:spacing w:line="0" w:lineRule="atLeast"/>
        <w:rPr>
          <w:rFonts w:asciiTheme="minorHAnsi" w:eastAsiaTheme="minorEastAsia" w:hAnsiTheme="minorHAnsi"/>
          <w:b/>
          <w:bCs/>
          <w:sz w:val="18"/>
          <w:szCs w:val="18"/>
          <w:u w:val="single"/>
        </w:rPr>
      </w:pPr>
      <w:r w:rsidRPr="00B268FA">
        <w:rPr>
          <w:rFonts w:asciiTheme="minorHAnsi" w:eastAsiaTheme="minorEastAsia" w:hAnsiTheme="minorHAnsi" w:hint="eastAsia"/>
          <w:b/>
          <w:bCs/>
          <w:sz w:val="18"/>
          <w:szCs w:val="18"/>
          <w:u w:val="single"/>
        </w:rPr>
        <w:t>【</w:t>
      </w:r>
      <w:r w:rsidR="00B268FA" w:rsidRPr="00B268FA">
        <w:rPr>
          <w:rFonts w:asciiTheme="minorHAnsi" w:eastAsiaTheme="minorEastAsia" w:hAnsiTheme="minorHAnsi" w:hint="eastAsia"/>
          <w:b/>
          <w:bCs/>
          <w:sz w:val="18"/>
          <w:szCs w:val="18"/>
          <w:u w:val="single"/>
        </w:rPr>
        <w:t>１】</w:t>
      </w:r>
      <w:r w:rsidRPr="00B268FA">
        <w:rPr>
          <w:rFonts w:asciiTheme="minorHAnsi" w:eastAsiaTheme="minorEastAsia" w:hAnsiTheme="minorHAnsi" w:hint="eastAsia"/>
          <w:b/>
          <w:bCs/>
          <w:sz w:val="18"/>
          <w:szCs w:val="18"/>
          <w:u w:val="single"/>
        </w:rPr>
        <w:t>知的好奇心</w:t>
      </w:r>
    </w:p>
    <w:p w14:paraId="01F6CCBA" w14:textId="75EC25AB" w:rsidR="00D16288" w:rsidRPr="00D16288" w:rsidRDefault="00D16288" w:rsidP="00B268FA">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1</w:t>
      </w:r>
      <w:r w:rsidRPr="00D16288">
        <w:rPr>
          <w:rFonts w:asciiTheme="minorHAnsi" w:eastAsiaTheme="minorEastAsia" w:hAnsiTheme="minorHAnsi" w:hint="eastAsia"/>
          <w:sz w:val="18"/>
          <w:szCs w:val="18"/>
        </w:rPr>
        <w:t>社目では実際に商品に触れる事で構造を把握するのみならず、技術部へ頻繁に出入りして質問をする事で専門知識を蓄積。法人・個人問わず、顧客への対応に活かしてきました。</w:t>
      </w:r>
      <w:r w:rsidRPr="00D16288">
        <w:rPr>
          <w:rFonts w:asciiTheme="minorHAnsi" w:eastAsiaTheme="minorEastAsia" w:hAnsiTheme="minorHAnsi" w:hint="eastAsia"/>
          <w:sz w:val="18"/>
          <w:szCs w:val="18"/>
        </w:rPr>
        <w:t>2</w:t>
      </w:r>
      <w:r w:rsidRPr="00D16288">
        <w:rPr>
          <w:rFonts w:asciiTheme="minorHAnsi" w:eastAsiaTheme="minorEastAsia" w:hAnsiTheme="minorHAnsi" w:hint="eastAsia"/>
          <w:sz w:val="18"/>
          <w:szCs w:val="18"/>
        </w:rPr>
        <w:t>社目では、多種多様な業界の情報が集まる現職業界の特性を活かし、日頃から社内で発信される事例共有から求職者の傾向、他社でのトラブル事例までアンテナ高く情報を収集し、顧客要望に対し臨機応変に回答出来るよう備えていました。結果、</w:t>
      </w:r>
      <w:r w:rsidRPr="00D16288">
        <w:rPr>
          <w:rFonts w:asciiTheme="minorHAnsi" w:eastAsiaTheme="minorEastAsia" w:hAnsiTheme="minorHAnsi" w:hint="eastAsia"/>
          <w:sz w:val="18"/>
          <w:szCs w:val="18"/>
        </w:rPr>
        <w:lastRenderedPageBreak/>
        <w:t>「人材紹介を使うとき」では無く、それより手前の「採用を検討する」段階で相談いただく事が増え、採用手段が多く存在する現在の市場に於いても第一想起頂けるような関係を築いてきました。</w:t>
      </w:r>
    </w:p>
    <w:p w14:paraId="74189CC3" w14:textId="77777777" w:rsidR="00D16288" w:rsidRPr="00B268FA" w:rsidRDefault="00D16288" w:rsidP="00D16288">
      <w:pPr>
        <w:spacing w:line="0" w:lineRule="atLeast"/>
        <w:rPr>
          <w:rFonts w:asciiTheme="minorHAnsi" w:eastAsiaTheme="minorEastAsia" w:hAnsiTheme="minorHAnsi"/>
          <w:sz w:val="18"/>
          <w:szCs w:val="18"/>
        </w:rPr>
      </w:pPr>
    </w:p>
    <w:p w14:paraId="6F42D096" w14:textId="5ADAC778" w:rsidR="00D16288" w:rsidRPr="00B268FA" w:rsidRDefault="00D16288" w:rsidP="00D16288">
      <w:pPr>
        <w:spacing w:line="0" w:lineRule="atLeast"/>
        <w:rPr>
          <w:rFonts w:asciiTheme="minorHAnsi" w:eastAsiaTheme="minorEastAsia" w:hAnsiTheme="minorHAnsi"/>
          <w:b/>
          <w:bCs/>
          <w:sz w:val="18"/>
          <w:szCs w:val="18"/>
          <w:u w:val="single"/>
        </w:rPr>
      </w:pPr>
      <w:r w:rsidRPr="00B268FA">
        <w:rPr>
          <w:rFonts w:asciiTheme="minorHAnsi" w:eastAsiaTheme="minorEastAsia" w:hAnsiTheme="minorHAnsi" w:hint="eastAsia"/>
          <w:b/>
          <w:bCs/>
          <w:sz w:val="18"/>
          <w:szCs w:val="18"/>
          <w:u w:val="single"/>
        </w:rPr>
        <w:t>【</w:t>
      </w:r>
      <w:r w:rsidR="00B268FA" w:rsidRPr="00B268FA">
        <w:rPr>
          <w:rFonts w:asciiTheme="minorHAnsi" w:eastAsiaTheme="minorEastAsia" w:hAnsiTheme="minorHAnsi" w:hint="eastAsia"/>
          <w:b/>
          <w:bCs/>
          <w:sz w:val="18"/>
          <w:szCs w:val="18"/>
          <w:u w:val="single"/>
        </w:rPr>
        <w:t>２】</w:t>
      </w:r>
      <w:r w:rsidRPr="00B268FA">
        <w:rPr>
          <w:rFonts w:asciiTheme="minorHAnsi" w:eastAsiaTheme="minorEastAsia" w:hAnsiTheme="minorHAnsi" w:hint="eastAsia"/>
          <w:b/>
          <w:bCs/>
          <w:sz w:val="18"/>
          <w:szCs w:val="18"/>
          <w:u w:val="single"/>
        </w:rPr>
        <w:t>情報整理力</w:t>
      </w:r>
    </w:p>
    <w:p w14:paraId="39D60BBB" w14:textId="23403F57" w:rsidR="00D16288" w:rsidRPr="00D16288" w:rsidRDefault="00D16288" w:rsidP="00B268FA">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現職では社内文化として情報共有が盛んに行われている一方、情報を「残す・整理する」ことは殆どなく、部署の再編に伴って展開された資料を紛失する事も多い状況でした。その為、過去に展開された資料や情報を部署内の共有フォルダ内に集約・分類し、誰でも参照可能な環境を構築しました。</w:t>
      </w:r>
      <w:r w:rsidRPr="00D16288">
        <w:rPr>
          <w:rFonts w:asciiTheme="minorHAnsi" w:eastAsiaTheme="minorEastAsia" w:hAnsiTheme="minorHAnsi" w:hint="eastAsia"/>
          <w:sz w:val="18"/>
          <w:szCs w:val="18"/>
        </w:rPr>
        <w:t xml:space="preserve"> </w:t>
      </w:r>
      <w:r w:rsidRPr="00D16288">
        <w:rPr>
          <w:rFonts w:asciiTheme="minorHAnsi" w:eastAsiaTheme="minorEastAsia" w:hAnsiTheme="minorHAnsi" w:hint="eastAsia"/>
          <w:sz w:val="18"/>
          <w:szCs w:val="18"/>
        </w:rPr>
        <w:t>当初は利用する人も少なく、自身の情報整理以上の効果はありませんでしたが、再編によって部署メンバーの多くが新人で構成されて以降、基本的なサービス資料から顧客への提案資料、職種毎の特徴まで、「この場所を参照すれば必要な情報のベースが揃う」として積極的に利用され、また自他共にこれまでに蓄積された資料を活用する事で顧客への提案品質を向上させました。</w:t>
      </w:r>
    </w:p>
    <w:p w14:paraId="4A81FDD1" w14:textId="77777777" w:rsidR="007410BC" w:rsidRDefault="007410BC" w:rsidP="00D16288">
      <w:pPr>
        <w:spacing w:line="0" w:lineRule="atLeast"/>
        <w:rPr>
          <w:rFonts w:asciiTheme="minorHAnsi" w:eastAsiaTheme="minorEastAsia" w:hAnsiTheme="minorHAnsi"/>
          <w:b/>
          <w:bCs/>
          <w:sz w:val="18"/>
          <w:szCs w:val="18"/>
        </w:rPr>
      </w:pPr>
    </w:p>
    <w:p w14:paraId="2D00927A" w14:textId="404C4F10" w:rsidR="00D16288" w:rsidRPr="00B268FA" w:rsidRDefault="00D16288" w:rsidP="00D16288">
      <w:pPr>
        <w:spacing w:line="0" w:lineRule="atLeast"/>
        <w:rPr>
          <w:rFonts w:asciiTheme="minorHAnsi" w:eastAsiaTheme="minorEastAsia" w:hAnsiTheme="minorHAnsi"/>
          <w:b/>
          <w:bCs/>
          <w:sz w:val="18"/>
          <w:szCs w:val="18"/>
        </w:rPr>
      </w:pPr>
      <w:r w:rsidRPr="00B268FA">
        <w:rPr>
          <w:rFonts w:asciiTheme="minorHAnsi" w:eastAsiaTheme="minorEastAsia" w:hAnsiTheme="minorHAnsi" w:hint="eastAsia"/>
          <w:b/>
          <w:bCs/>
          <w:sz w:val="18"/>
          <w:szCs w:val="18"/>
        </w:rPr>
        <w:t>■具体的な取り組み事例</w:t>
      </w:r>
    </w:p>
    <w:p w14:paraId="0A0012EA" w14:textId="77777777"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・取り組みの背景</w:t>
      </w:r>
    </w:p>
    <w:p w14:paraId="25038C12" w14:textId="68B90CF8"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 xml:space="preserve">　現職の主要顧客は採用が不定期で採用自体に</w:t>
      </w:r>
      <w:proofErr w:type="gramStart"/>
      <w:r w:rsidRPr="00D16288">
        <w:rPr>
          <w:rFonts w:asciiTheme="minorHAnsi" w:eastAsiaTheme="minorEastAsia" w:hAnsiTheme="minorHAnsi" w:hint="eastAsia"/>
          <w:sz w:val="18"/>
          <w:szCs w:val="18"/>
        </w:rPr>
        <w:t>不慣れであったり</w:t>
      </w:r>
      <w:proofErr w:type="gramEnd"/>
      <w:r w:rsidRPr="00D16288">
        <w:rPr>
          <w:rFonts w:asciiTheme="minorHAnsi" w:eastAsiaTheme="minorEastAsia" w:hAnsiTheme="minorHAnsi" w:hint="eastAsia"/>
          <w:sz w:val="18"/>
          <w:szCs w:val="18"/>
        </w:rPr>
        <w:t>、昔ながらの手法を続けている企業が多い状況でした。転職者が優位、かつ大手企業も積極的に中途採用に注力する中、自社の持つ採用手法を採用したい人材に合わせて正しく、かつ無駄な負担無く利用頂く事を重要と捉えました。</w:t>
      </w:r>
    </w:p>
    <w:p w14:paraId="142157D2" w14:textId="77777777" w:rsidR="00D16288" w:rsidRPr="00B268FA" w:rsidRDefault="00D16288" w:rsidP="00D16288">
      <w:pPr>
        <w:spacing w:line="0" w:lineRule="atLeast"/>
        <w:rPr>
          <w:rFonts w:asciiTheme="minorHAnsi" w:eastAsiaTheme="minorEastAsia" w:hAnsiTheme="minorHAnsi"/>
          <w:sz w:val="18"/>
          <w:szCs w:val="18"/>
        </w:rPr>
      </w:pPr>
    </w:p>
    <w:p w14:paraId="5E32DF7D" w14:textId="77777777"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・取り組み内容</w:t>
      </w:r>
    </w:p>
    <w:p w14:paraId="0D602796" w14:textId="746CDCFF"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 xml:space="preserve">　中小企業という、大手企業と比較して採用ノウハウ、ブランド力双方で難易度の高い採用格差を埋めるために、自社系列のサービスを網羅したうえで適切な提案を実施。　当時はサービス開始から間もなく、殆どの企業が積極的に使用していなかったダイレクトリクルーティングのサービスを、他のメンバーに先駆けて顧客に対して提案。単純にシステムを利用頂くのでは無く、現在の市況感と照らし合わせてこのサービスを他の企業に先駆けて使う事が大手企業のブランド力で埋もれがちになる中小企業のアピールになる事を説明する事で納得感を引き出し、システム導入に繋げました。</w:t>
      </w:r>
    </w:p>
    <w:p w14:paraId="3CDB645C" w14:textId="77777777" w:rsidR="00D16288" w:rsidRPr="00B268FA" w:rsidRDefault="00D16288" w:rsidP="00D16288">
      <w:pPr>
        <w:spacing w:line="0" w:lineRule="atLeast"/>
        <w:rPr>
          <w:rFonts w:asciiTheme="minorHAnsi" w:eastAsiaTheme="minorEastAsia" w:hAnsiTheme="minorHAnsi"/>
          <w:sz w:val="18"/>
          <w:szCs w:val="18"/>
        </w:rPr>
      </w:pPr>
    </w:p>
    <w:p w14:paraId="47A5E01C" w14:textId="77777777"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・成果</w:t>
      </w:r>
    </w:p>
    <w:p w14:paraId="41935EF9" w14:textId="208D6968" w:rsidR="00D16288" w:rsidRPr="00D16288" w:rsidRDefault="00D16288" w:rsidP="00F24C74">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ダイレクトリクルーティングに関しては、難易度が高いと言われる機械設計や電気設計といった技術職での採用成功を機に、継続的に利用いただく事に成功。これを機に、時には採用におけるネックポイントを指摘し、時には担当外のサービスも案内・情報提供を行うことで、単なる「業者」ではなく「採用パートナー」として採用職種を問わず、採用を行う際にはまずご相談を頂けるような関係の構築に成功。現職の期間満了に伴う引継ぎ時は「</w:t>
      </w:r>
      <w:r w:rsidR="00E94622">
        <w:rPr>
          <w:rFonts w:asciiTheme="minorHAnsi" w:eastAsiaTheme="minorEastAsia" w:hAnsiTheme="minorHAnsi" w:hint="eastAsia"/>
          <w:sz w:val="18"/>
          <w:szCs w:val="18"/>
        </w:rPr>
        <w:t>○○</w:t>
      </w:r>
      <w:bookmarkStart w:id="0" w:name="_GoBack"/>
      <w:bookmarkEnd w:id="0"/>
      <w:r w:rsidRPr="00D16288">
        <w:rPr>
          <w:rFonts w:asciiTheme="minorHAnsi" w:eastAsiaTheme="minorEastAsia" w:hAnsiTheme="minorHAnsi" w:hint="eastAsia"/>
          <w:sz w:val="18"/>
          <w:szCs w:val="18"/>
        </w:rPr>
        <w:t>さんがうちの担当で本当に良かったです」という言葉を複数の企業様から頂きました。</w:t>
      </w:r>
    </w:p>
    <w:p w14:paraId="4DAF5744" w14:textId="4F517FFF" w:rsidR="00D16288" w:rsidRDefault="00D16288" w:rsidP="00D16288">
      <w:pPr>
        <w:spacing w:line="0" w:lineRule="atLeast"/>
        <w:rPr>
          <w:rFonts w:asciiTheme="minorHAnsi" w:eastAsiaTheme="minorEastAsia" w:hAnsiTheme="minorHAnsi"/>
          <w:sz w:val="18"/>
          <w:szCs w:val="18"/>
        </w:rPr>
      </w:pPr>
    </w:p>
    <w:p w14:paraId="04A828D7" w14:textId="77777777" w:rsidR="00B268FA" w:rsidRPr="00D16288" w:rsidRDefault="00B268FA" w:rsidP="00D16288">
      <w:pPr>
        <w:spacing w:line="0" w:lineRule="atLeast"/>
        <w:rPr>
          <w:rFonts w:asciiTheme="minorHAnsi" w:eastAsiaTheme="minorEastAsia" w:hAnsiTheme="minorHAnsi"/>
          <w:sz w:val="18"/>
          <w:szCs w:val="18"/>
        </w:rPr>
      </w:pPr>
    </w:p>
    <w:p w14:paraId="5AB39941" w14:textId="77777777" w:rsidR="00D16288" w:rsidRPr="00B268FA" w:rsidRDefault="00D16288" w:rsidP="00D16288">
      <w:pPr>
        <w:spacing w:line="0" w:lineRule="atLeast"/>
        <w:rPr>
          <w:rFonts w:asciiTheme="minorHAnsi" w:eastAsiaTheme="minorEastAsia" w:hAnsiTheme="minorHAnsi"/>
          <w:b/>
          <w:bCs/>
          <w:sz w:val="18"/>
          <w:szCs w:val="18"/>
        </w:rPr>
      </w:pPr>
      <w:r w:rsidRPr="00B268FA">
        <w:rPr>
          <w:rFonts w:asciiTheme="minorHAnsi" w:eastAsiaTheme="minorEastAsia" w:hAnsiTheme="minorHAnsi" w:hint="eastAsia"/>
          <w:b/>
          <w:bCs/>
          <w:sz w:val="18"/>
          <w:szCs w:val="18"/>
        </w:rPr>
        <w:t>■自己</w:t>
      </w:r>
      <w:r w:rsidRPr="00B268FA">
        <w:rPr>
          <w:rFonts w:asciiTheme="minorHAnsi" w:eastAsiaTheme="minorEastAsia" w:hAnsiTheme="minorHAnsi" w:hint="eastAsia"/>
          <w:b/>
          <w:bCs/>
          <w:sz w:val="18"/>
          <w:szCs w:val="18"/>
        </w:rPr>
        <w:t>PR</w:t>
      </w:r>
    </w:p>
    <w:p w14:paraId="370B2C61" w14:textId="67ABE73F" w:rsidR="00D16288" w:rsidRPr="00D162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これまでの営業経験から、情報収集とそれを活用する能力を自身の強みと置き、</w:t>
      </w:r>
      <w:r w:rsidR="00B268FA">
        <w:rPr>
          <w:rFonts w:asciiTheme="minorHAnsi" w:eastAsiaTheme="minorEastAsia" w:hAnsiTheme="minorHAnsi" w:hint="eastAsia"/>
          <w:sz w:val="18"/>
          <w:szCs w:val="18"/>
        </w:rPr>
        <w:t>以下の</w:t>
      </w:r>
      <w:r w:rsidRPr="00D16288">
        <w:rPr>
          <w:rFonts w:asciiTheme="minorHAnsi" w:eastAsiaTheme="minorEastAsia" w:hAnsiTheme="minorHAnsi" w:hint="eastAsia"/>
          <w:sz w:val="18"/>
          <w:szCs w:val="18"/>
        </w:rPr>
        <w:t>3</w:t>
      </w:r>
      <w:r w:rsidRPr="00D16288">
        <w:rPr>
          <w:rFonts w:asciiTheme="minorHAnsi" w:eastAsiaTheme="minorEastAsia" w:hAnsiTheme="minorHAnsi" w:hint="eastAsia"/>
          <w:sz w:val="18"/>
          <w:szCs w:val="18"/>
        </w:rPr>
        <w:t>つの要素を培ってきました。</w:t>
      </w:r>
    </w:p>
    <w:p w14:paraId="6E78A335" w14:textId="77777777" w:rsidR="00B268FA" w:rsidRPr="00B268FA" w:rsidRDefault="00B268FA" w:rsidP="00D16288">
      <w:pPr>
        <w:spacing w:line="0" w:lineRule="atLeast"/>
        <w:rPr>
          <w:rFonts w:asciiTheme="minorHAnsi" w:eastAsiaTheme="minorEastAsia" w:hAnsiTheme="minorHAnsi"/>
          <w:sz w:val="18"/>
          <w:szCs w:val="18"/>
        </w:rPr>
      </w:pPr>
    </w:p>
    <w:p w14:paraId="68CD36A4" w14:textId="77777777" w:rsidR="00B268FA" w:rsidRPr="007410BC" w:rsidRDefault="00B268FA" w:rsidP="00D16288">
      <w:pPr>
        <w:spacing w:line="0" w:lineRule="atLeast"/>
        <w:rPr>
          <w:rFonts w:asciiTheme="minorHAnsi" w:eastAsiaTheme="minorEastAsia" w:hAnsiTheme="minorHAnsi"/>
          <w:b/>
          <w:bCs/>
          <w:sz w:val="18"/>
          <w:szCs w:val="18"/>
          <w:u w:val="single"/>
        </w:rPr>
      </w:pPr>
      <w:r w:rsidRPr="007410BC">
        <w:rPr>
          <w:rFonts w:asciiTheme="minorHAnsi" w:eastAsiaTheme="minorEastAsia" w:hAnsiTheme="minorHAnsi" w:hint="eastAsia"/>
          <w:b/>
          <w:bCs/>
          <w:sz w:val="18"/>
          <w:szCs w:val="18"/>
          <w:u w:val="single"/>
        </w:rPr>
        <w:t>①</w:t>
      </w:r>
      <w:r w:rsidR="00D16288" w:rsidRPr="007410BC">
        <w:rPr>
          <w:rFonts w:asciiTheme="minorHAnsi" w:eastAsiaTheme="minorEastAsia" w:hAnsiTheme="minorHAnsi" w:hint="eastAsia"/>
          <w:b/>
          <w:bCs/>
          <w:sz w:val="18"/>
          <w:szCs w:val="18"/>
          <w:u w:val="single"/>
        </w:rPr>
        <w:t>自社商材に対する理解の深さ</w:t>
      </w:r>
    </w:p>
    <w:p w14:paraId="42B24FF1" w14:textId="38567B84" w:rsidR="00D16288" w:rsidRPr="00D16288" w:rsidRDefault="00D16288" w:rsidP="00B268FA">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先の事例にも挙げた通り、自社の持つ多彩なサービスの特性と向き・不向きを網羅してきました。</w:t>
      </w:r>
    </w:p>
    <w:p w14:paraId="1C257F6C" w14:textId="77777777" w:rsidR="00B268FA" w:rsidRDefault="00B268FA" w:rsidP="00D16288">
      <w:pPr>
        <w:spacing w:line="0" w:lineRule="atLeast"/>
        <w:rPr>
          <w:rFonts w:asciiTheme="minorHAnsi" w:eastAsiaTheme="minorEastAsia" w:hAnsiTheme="minorHAnsi"/>
          <w:sz w:val="18"/>
          <w:szCs w:val="18"/>
        </w:rPr>
      </w:pPr>
    </w:p>
    <w:p w14:paraId="74CAE6DB" w14:textId="77777777" w:rsidR="00B268FA" w:rsidRPr="007410BC" w:rsidRDefault="00B268FA" w:rsidP="00D16288">
      <w:pPr>
        <w:spacing w:line="0" w:lineRule="atLeast"/>
        <w:rPr>
          <w:rFonts w:asciiTheme="minorHAnsi" w:eastAsiaTheme="minorEastAsia" w:hAnsiTheme="minorHAnsi"/>
          <w:b/>
          <w:bCs/>
          <w:sz w:val="18"/>
          <w:szCs w:val="18"/>
          <w:u w:val="single"/>
        </w:rPr>
      </w:pPr>
      <w:r w:rsidRPr="007410BC">
        <w:rPr>
          <w:rFonts w:asciiTheme="minorHAnsi" w:eastAsiaTheme="minorEastAsia" w:hAnsiTheme="minorHAnsi" w:hint="eastAsia"/>
          <w:b/>
          <w:bCs/>
          <w:sz w:val="18"/>
          <w:szCs w:val="18"/>
          <w:u w:val="single"/>
        </w:rPr>
        <w:t>②</w:t>
      </w:r>
      <w:r w:rsidR="00D16288" w:rsidRPr="007410BC">
        <w:rPr>
          <w:rFonts w:asciiTheme="minorHAnsi" w:eastAsiaTheme="minorEastAsia" w:hAnsiTheme="minorHAnsi" w:hint="eastAsia"/>
          <w:b/>
          <w:bCs/>
          <w:sz w:val="18"/>
          <w:szCs w:val="18"/>
          <w:u w:val="single"/>
        </w:rPr>
        <w:t>現況に対するアンテナの高さ</w:t>
      </w:r>
    </w:p>
    <w:p w14:paraId="4DB1AE10" w14:textId="7D49017C" w:rsidR="00D16288" w:rsidRPr="00D16288" w:rsidRDefault="00D16288" w:rsidP="00B268FA">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現職では「人材」という業界特性上、業種×職種で</w:t>
      </w:r>
      <w:r w:rsidRPr="00D16288">
        <w:rPr>
          <w:rFonts w:asciiTheme="minorHAnsi" w:eastAsiaTheme="minorEastAsia" w:hAnsiTheme="minorHAnsi" w:hint="eastAsia"/>
          <w:sz w:val="18"/>
          <w:szCs w:val="18"/>
        </w:rPr>
        <w:t>400</w:t>
      </w:r>
      <w:r w:rsidRPr="00D16288">
        <w:rPr>
          <w:rFonts w:asciiTheme="minorHAnsi" w:eastAsiaTheme="minorEastAsia" w:hAnsiTheme="minorHAnsi" w:hint="eastAsia"/>
          <w:sz w:val="18"/>
          <w:szCs w:val="18"/>
        </w:rPr>
        <w:t>以上の案件に向き合っており、顧客の業界外の市況やノウハウが影響する事から、採用手法からサービスの登録者状況、実際の採用事例からトラブルまで、頻繁に行われる情報共有の機会を逃さずキャッチして蓄積・アップデートする事で「事実」を把握し、顧客へ提案する際に納得感を得て頂く為の重要な基盤として活用しています。</w:t>
      </w:r>
    </w:p>
    <w:p w14:paraId="61FA01B0" w14:textId="77777777" w:rsidR="00B268FA" w:rsidRDefault="00B268FA" w:rsidP="00D16288">
      <w:pPr>
        <w:spacing w:line="0" w:lineRule="atLeast"/>
        <w:rPr>
          <w:rFonts w:asciiTheme="minorHAnsi" w:eastAsiaTheme="minorEastAsia" w:hAnsiTheme="minorHAnsi"/>
          <w:sz w:val="18"/>
          <w:szCs w:val="18"/>
        </w:rPr>
      </w:pPr>
    </w:p>
    <w:p w14:paraId="3330F936" w14:textId="77777777" w:rsidR="00B268FA" w:rsidRPr="007410BC" w:rsidRDefault="00B268FA" w:rsidP="00D16288">
      <w:pPr>
        <w:spacing w:line="0" w:lineRule="atLeast"/>
        <w:rPr>
          <w:rFonts w:asciiTheme="minorHAnsi" w:eastAsiaTheme="minorEastAsia" w:hAnsiTheme="minorHAnsi"/>
          <w:b/>
          <w:bCs/>
          <w:sz w:val="18"/>
          <w:szCs w:val="18"/>
          <w:u w:val="single"/>
        </w:rPr>
      </w:pPr>
      <w:r w:rsidRPr="007410BC">
        <w:rPr>
          <w:rFonts w:asciiTheme="minorHAnsi" w:eastAsiaTheme="minorEastAsia" w:hAnsiTheme="minorHAnsi" w:hint="eastAsia"/>
          <w:b/>
          <w:bCs/>
          <w:sz w:val="18"/>
          <w:szCs w:val="18"/>
          <w:u w:val="single"/>
        </w:rPr>
        <w:t>③</w:t>
      </w:r>
      <w:r w:rsidR="00D16288" w:rsidRPr="007410BC">
        <w:rPr>
          <w:rFonts w:asciiTheme="minorHAnsi" w:eastAsiaTheme="minorEastAsia" w:hAnsiTheme="minorHAnsi" w:hint="eastAsia"/>
          <w:b/>
          <w:bCs/>
          <w:sz w:val="18"/>
          <w:szCs w:val="18"/>
          <w:u w:val="single"/>
        </w:rPr>
        <w:t>顧客の状況把握力</w:t>
      </w:r>
    </w:p>
    <w:p w14:paraId="31356E08" w14:textId="2E07A555" w:rsidR="00D16288" w:rsidRDefault="00D16288" w:rsidP="00B268FA">
      <w:pPr>
        <w:spacing w:line="0" w:lineRule="atLeast"/>
        <w:ind w:firstLineChars="100" w:firstLine="160"/>
        <w:rPr>
          <w:rFonts w:asciiTheme="minorHAnsi" w:eastAsiaTheme="minorEastAsia" w:hAnsiTheme="minorHAnsi"/>
          <w:sz w:val="18"/>
          <w:szCs w:val="18"/>
        </w:rPr>
      </w:pPr>
      <w:r w:rsidRPr="00D16288">
        <w:rPr>
          <w:rFonts w:asciiTheme="minorHAnsi" w:eastAsiaTheme="minorEastAsia" w:hAnsiTheme="minorHAnsi" w:hint="eastAsia"/>
          <w:sz w:val="18"/>
          <w:szCs w:val="18"/>
        </w:rPr>
        <w:t>様々な業種・職種に対する知識基盤がある事で顧客の現状をしっかりと認識し、自社の持つ手段から最も合う提案を納得感のある「事実」と合わせて提案する事に力を入れました。</w:t>
      </w:r>
    </w:p>
    <w:p w14:paraId="765E7954" w14:textId="77777777" w:rsidR="00B268FA" w:rsidRPr="00B268FA" w:rsidRDefault="00B268FA" w:rsidP="00D16288">
      <w:pPr>
        <w:spacing w:line="0" w:lineRule="atLeast"/>
        <w:rPr>
          <w:rFonts w:asciiTheme="minorHAnsi" w:eastAsiaTheme="minorEastAsia" w:hAnsiTheme="minorHAnsi"/>
          <w:sz w:val="18"/>
          <w:szCs w:val="18"/>
        </w:rPr>
      </w:pPr>
    </w:p>
    <w:p w14:paraId="6395A90E" w14:textId="699D5A4B" w:rsidR="005A7B88" w:rsidRDefault="00D16288" w:rsidP="00D16288">
      <w:pPr>
        <w:spacing w:line="0" w:lineRule="atLeast"/>
        <w:rPr>
          <w:rFonts w:asciiTheme="minorHAnsi" w:eastAsiaTheme="minorEastAsia" w:hAnsiTheme="minorHAnsi"/>
          <w:sz w:val="18"/>
          <w:szCs w:val="18"/>
        </w:rPr>
      </w:pPr>
      <w:r w:rsidRPr="00D16288">
        <w:rPr>
          <w:rFonts w:asciiTheme="minorHAnsi" w:eastAsiaTheme="minorEastAsia" w:hAnsiTheme="minorHAnsi" w:hint="eastAsia"/>
          <w:sz w:val="18"/>
          <w:szCs w:val="18"/>
        </w:rPr>
        <w:t>これらの強みは人材業界に限らず、どのような業界でも活かす事の出来るものと考えています。このスキルを活かしながら新たな環境下でも早期にキャッチアップし、貴社の事業に貢献していきたい所存です</w:t>
      </w:r>
      <w:r w:rsidR="00B268FA">
        <w:rPr>
          <w:rFonts w:asciiTheme="minorHAnsi" w:eastAsiaTheme="minorEastAsia" w:hAnsiTheme="minorHAnsi" w:hint="eastAsia"/>
          <w:sz w:val="18"/>
          <w:szCs w:val="18"/>
        </w:rPr>
        <w:t>。</w:t>
      </w:r>
    </w:p>
    <w:p w14:paraId="549DEC13" w14:textId="49768645" w:rsidR="00B268FA" w:rsidRDefault="00B268FA" w:rsidP="00D16288">
      <w:pPr>
        <w:spacing w:line="0" w:lineRule="atLeast"/>
        <w:rPr>
          <w:rFonts w:asciiTheme="minorHAnsi" w:eastAsiaTheme="minorEastAsia" w:hAnsiTheme="minorHAnsi"/>
          <w:sz w:val="18"/>
          <w:szCs w:val="18"/>
        </w:rPr>
      </w:pPr>
    </w:p>
    <w:p w14:paraId="6309D816" w14:textId="72F69695" w:rsidR="00B268FA" w:rsidRPr="004324FC" w:rsidRDefault="00B268FA" w:rsidP="00B268FA">
      <w:pPr>
        <w:spacing w:line="0" w:lineRule="atLeast"/>
        <w:jc w:val="right"/>
        <w:rPr>
          <w:rFonts w:asciiTheme="minorHAnsi" w:eastAsiaTheme="minorEastAsia" w:hAnsiTheme="minorHAnsi"/>
          <w:sz w:val="18"/>
          <w:szCs w:val="18"/>
        </w:rPr>
      </w:pPr>
      <w:r>
        <w:rPr>
          <w:rFonts w:asciiTheme="minorHAnsi" w:eastAsiaTheme="minorEastAsia" w:hAnsiTheme="minorHAnsi" w:hint="eastAsia"/>
          <w:sz w:val="18"/>
          <w:szCs w:val="18"/>
        </w:rPr>
        <w:t>以上</w:t>
      </w:r>
    </w:p>
    <w:sectPr w:rsidR="00B268FA"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028F0" w14:textId="77777777" w:rsidR="00706868" w:rsidRDefault="00706868" w:rsidP="00DE0BB9">
      <w:r>
        <w:separator/>
      </w:r>
    </w:p>
  </w:endnote>
  <w:endnote w:type="continuationSeparator" w:id="0">
    <w:p w14:paraId="2A346213" w14:textId="77777777" w:rsidR="00706868" w:rsidRDefault="0070686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A718" w14:textId="77777777" w:rsidR="00706868" w:rsidRDefault="00706868" w:rsidP="00DE0BB9">
      <w:r>
        <w:separator/>
      </w:r>
    </w:p>
  </w:footnote>
  <w:footnote w:type="continuationSeparator" w:id="0">
    <w:p w14:paraId="6CBBB1CD" w14:textId="77777777" w:rsidR="00706868" w:rsidRDefault="0070686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B3721"/>
    <w:rsid w:val="003D19E8"/>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06868"/>
    <w:rsid w:val="00720C66"/>
    <w:rsid w:val="007410BC"/>
    <w:rsid w:val="007456BF"/>
    <w:rsid w:val="00753C42"/>
    <w:rsid w:val="00754192"/>
    <w:rsid w:val="00764903"/>
    <w:rsid w:val="00766E9B"/>
    <w:rsid w:val="007710DD"/>
    <w:rsid w:val="00780632"/>
    <w:rsid w:val="007901C1"/>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268FA"/>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16288"/>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4622"/>
    <w:rsid w:val="00E97F38"/>
    <w:rsid w:val="00EB62D7"/>
    <w:rsid w:val="00ED2680"/>
    <w:rsid w:val="00ED7569"/>
    <w:rsid w:val="00EF0035"/>
    <w:rsid w:val="00EF19D9"/>
    <w:rsid w:val="00EF2F10"/>
    <w:rsid w:val="00EF33C2"/>
    <w:rsid w:val="00F24C74"/>
    <w:rsid w:val="00F55227"/>
    <w:rsid w:val="00F64830"/>
    <w:rsid w:val="00F65A9F"/>
    <w:rsid w:val="00F65B3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27AF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Closing"/>
    <w:basedOn w:val="a"/>
    <w:link w:val="a8"/>
    <w:uiPriority w:val="99"/>
    <w:unhideWhenUsed/>
    <w:rsid w:val="00D16288"/>
    <w:pPr>
      <w:jc w:val="right"/>
    </w:pPr>
    <w:rPr>
      <w:rFonts w:asciiTheme="minorHAnsi" w:eastAsiaTheme="minorEastAsia" w:hAnsiTheme="minorHAnsi"/>
      <w:sz w:val="18"/>
      <w:szCs w:val="18"/>
    </w:rPr>
  </w:style>
  <w:style w:type="character" w:customStyle="1" w:styleId="a8">
    <w:name w:val="結語 (文字)"/>
    <w:basedOn w:val="a0"/>
    <w:link w:val="a7"/>
    <w:uiPriority w:val="99"/>
    <w:rsid w:val="00D16288"/>
    <w:rPr>
      <w:rFonts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2019-10-03T07:19:00Z</dcterms:created>
  <dcterms:modified xsi:type="dcterms:W3CDTF">2019-10-08T00:25:00Z</dcterms:modified>
</cp:coreProperties>
</file>